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DFCF2EB" w:rsidP="438F0DEF" w:rsidRDefault="00A04D64" w14:paraId="54B2687A" w14:textId="77777777">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rsidR="438F0DEF" w:rsidP="438F0DEF" w:rsidRDefault="438F0DEF" w14:paraId="5B5EE357" w14:textId="77777777">
      <w:pPr>
        <w:spacing w:after="0" w:line="240" w:lineRule="auto"/>
        <w:rPr>
          <w:rFonts w:ascii="Times New Roman" w:hAnsi="Times New Roman" w:cs="Times New Roman"/>
          <w:b/>
          <w:bCs/>
        </w:rPr>
      </w:pPr>
    </w:p>
    <w:p w:rsidR="6DFCF2EB" w:rsidP="70B1B6B2" w:rsidRDefault="00A04D64" w14:paraId="62446455" w14:textId="314E763F">
      <w:pPr>
        <w:spacing w:after="0" w:line="240" w:lineRule="auto"/>
        <w:rPr>
          <w:rFonts w:ascii="Times New Roman" w:hAnsi="Times New Roman" w:cs="Times New Roman"/>
          <w:b w:val="1"/>
          <w:bCs w:val="1"/>
        </w:rPr>
      </w:pPr>
      <w:r w:rsidRPr="1D5DD3E1" w:rsidR="625C39ED">
        <w:rPr>
          <w:rFonts w:ascii="Times New Roman" w:hAnsi="Times New Roman" w:cs="Times New Roman"/>
          <w:b w:val="1"/>
          <w:bCs w:val="1"/>
        </w:rPr>
        <w:t>FOR IMMEDIATE RELEASE</w:t>
      </w:r>
    </w:p>
    <w:p w:rsidR="76A5AC9A" w:rsidP="521C0643" w:rsidRDefault="76A5AC9A" w14:paraId="6B4317C8" w14:textId="5B7463AE">
      <w:pPr>
        <w:spacing w:after="0" w:line="240" w:lineRule="auto"/>
        <w:rPr>
          <w:rFonts w:ascii="Times New Roman" w:hAnsi="Times New Roman" w:cs="Times New Roman"/>
          <w:b w:val="1"/>
          <w:bCs w:val="1"/>
        </w:rPr>
      </w:pPr>
      <w:r w:rsidRPr="7F2369CA" w:rsidR="6FD0EEA3">
        <w:rPr>
          <w:rFonts w:ascii="Times New Roman" w:hAnsi="Times New Roman" w:cs="Times New Roman"/>
          <w:b w:val="1"/>
          <w:bCs w:val="1"/>
        </w:rPr>
        <w:t>PHOTO ATTACHED</w:t>
      </w:r>
      <w:r w:rsidRPr="7F2369CA" w:rsidR="2D50C0FC">
        <w:rPr>
          <w:rFonts w:ascii="Times New Roman" w:hAnsi="Times New Roman" w:cs="Times New Roman"/>
          <w:b w:val="1"/>
          <w:bCs w:val="1"/>
        </w:rPr>
        <w:t xml:space="preserve"> </w:t>
      </w:r>
      <w:r w:rsidRPr="7F2369CA" w:rsidR="2D50C0FC">
        <w:rPr>
          <w:rFonts w:ascii="Times New Roman" w:hAnsi="Times New Roman" w:cs="Times New Roman"/>
          <w:b w:val="1"/>
          <w:bCs w:val="1"/>
        </w:rPr>
        <w:t>(Credit: Harry Chapin Food Bank)</w:t>
      </w:r>
    </w:p>
    <w:p w:rsidR="74408447" w:rsidP="74408447" w:rsidRDefault="74408447" w14:paraId="05A253F4" w14:textId="77777777">
      <w:pPr>
        <w:spacing w:after="0" w:line="240" w:lineRule="auto"/>
        <w:rPr>
          <w:rFonts w:ascii="Times New Roman" w:hAnsi="Times New Roman" w:cs="Times New Roman"/>
          <w:b/>
          <w:bCs/>
        </w:rPr>
      </w:pPr>
    </w:p>
    <w:p w:rsidR="46F796CB" w:rsidP="7F2369CA" w:rsidRDefault="46F796CB" w14:paraId="52FA73CB" w14:textId="79516C40">
      <w:pPr>
        <w:spacing w:before="0" w:beforeAutospacing="off" w:after="240" w:afterAutospacing="off" w:line="240" w:lineRule="auto"/>
        <w:jc w:val="center"/>
      </w:pPr>
      <w:r w:rsidRPr="7F2369CA" w:rsidR="46F796CB">
        <w:rPr>
          <w:rFonts w:ascii="Times New Roman" w:hAnsi="Times New Roman" w:eastAsia="Times New Roman" w:cs="Times New Roman"/>
          <w:b w:val="1"/>
          <w:bCs w:val="1"/>
          <w:noProof w:val="0"/>
          <w:sz w:val="36"/>
          <w:szCs w:val="36"/>
          <w:lang w:val="en-US"/>
        </w:rPr>
        <w:t>Naples Children Foundation invests $1.2 million in Harry Chapin Food Bank to strengthen child hunger programs in Collier County</w:t>
      </w:r>
    </w:p>
    <w:p w:rsidR="2561C6AC" w:rsidP="7F2369CA" w:rsidRDefault="2561C6AC" w14:paraId="4180783C" w14:textId="711C273D">
      <w:pPr>
        <w:pStyle w:val="Normal"/>
        <w:suppressLineNumbers w:val="0"/>
        <w:spacing w:before="0" w:beforeAutospacing="off" w:after="240" w:afterAutospacing="off" w:line="360" w:lineRule="auto"/>
        <w:ind w:left="0" w:right="0"/>
        <w:jc w:val="left"/>
      </w:pPr>
      <w:r w:rsidRPr="7F2369CA" w:rsidR="2D50C0FC">
        <w:rPr>
          <w:rFonts w:ascii="Times New Roman" w:hAnsi="Times New Roman" w:eastAsia="Times New Roman" w:cs="Times New Roman"/>
          <w:noProof w:val="0"/>
          <w:sz w:val="24"/>
          <w:szCs w:val="24"/>
          <w:lang w:val="en-US"/>
        </w:rPr>
        <w:t>NAPLES</w:t>
      </w:r>
      <w:r w:rsidRPr="7F2369CA" w:rsidR="0D47E9CD">
        <w:rPr>
          <w:rFonts w:ascii="Times New Roman" w:hAnsi="Times New Roman" w:eastAsia="Times New Roman" w:cs="Times New Roman"/>
          <w:noProof w:val="0"/>
          <w:sz w:val="24"/>
          <w:szCs w:val="24"/>
          <w:lang w:val="en-US"/>
        </w:rPr>
        <w:t xml:space="preserve">, Fla. </w:t>
      </w:r>
      <w:r w:rsidRPr="7F2369CA" w:rsidR="3FDE8805">
        <w:rPr>
          <w:rFonts w:ascii="Times New Roman" w:hAnsi="Times New Roman" w:eastAsia="Times New Roman" w:cs="Times New Roman"/>
          <w:noProof w:val="0"/>
          <w:sz w:val="24"/>
          <w:szCs w:val="24"/>
          <w:lang w:val="en-US"/>
        </w:rPr>
        <w:t>(</w:t>
      </w:r>
      <w:r w:rsidRPr="7F2369CA" w:rsidR="6CA863AA">
        <w:rPr>
          <w:rFonts w:ascii="Times New Roman" w:hAnsi="Times New Roman" w:eastAsia="Times New Roman" w:cs="Times New Roman"/>
          <w:noProof w:val="0"/>
          <w:sz w:val="24"/>
          <w:szCs w:val="24"/>
          <w:lang w:val="en-US"/>
        </w:rPr>
        <w:t>July 22</w:t>
      </w:r>
      <w:r w:rsidRPr="7F2369CA" w:rsidR="3FDE8805">
        <w:rPr>
          <w:rFonts w:ascii="Times New Roman" w:hAnsi="Times New Roman" w:eastAsia="Times New Roman" w:cs="Times New Roman"/>
          <w:noProof w:val="0"/>
          <w:sz w:val="24"/>
          <w:szCs w:val="24"/>
          <w:lang w:val="en-US"/>
        </w:rPr>
        <w:t xml:space="preserve">, </w:t>
      </w:r>
      <w:r w:rsidRPr="7F2369CA" w:rsidR="0D47E9CD">
        <w:rPr>
          <w:rFonts w:ascii="Times New Roman" w:hAnsi="Times New Roman" w:eastAsia="Times New Roman" w:cs="Times New Roman"/>
          <w:noProof w:val="0"/>
          <w:sz w:val="24"/>
          <w:szCs w:val="24"/>
          <w:lang w:val="en-US"/>
        </w:rPr>
        <w:t>2026) –</w:t>
      </w:r>
      <w:r w:rsidRPr="7F2369CA" w:rsidR="0A42A4E1">
        <w:rPr>
          <w:rFonts w:ascii="Times New Roman" w:hAnsi="Times New Roman" w:eastAsia="Times New Roman" w:cs="Times New Roman"/>
          <w:noProof w:val="0"/>
          <w:sz w:val="24"/>
          <w:szCs w:val="24"/>
          <w:lang w:val="en-US"/>
        </w:rPr>
        <w:t xml:space="preserve"> </w:t>
      </w:r>
      <w:r w:rsidRPr="7F2369CA" w:rsidR="0A42A4E1">
        <w:rPr>
          <w:rFonts w:ascii="Times New Roman" w:hAnsi="Times New Roman" w:eastAsia="Times New Roman" w:cs="Times New Roman"/>
          <w:noProof w:val="0"/>
          <w:sz w:val="24"/>
          <w:szCs w:val="24"/>
          <w:lang w:val="en-US"/>
        </w:rPr>
        <w:t xml:space="preserve">Harry Chapin Food Bank of Southwest Florida has been awarded a $1.2 million grant from Naples Children Foundation, </w:t>
      </w:r>
      <w:r w:rsidRPr="7F2369CA" w:rsidR="0A42A4E1">
        <w:rPr>
          <w:rFonts w:ascii="Times New Roman" w:hAnsi="Times New Roman" w:eastAsia="Times New Roman" w:cs="Times New Roman"/>
          <w:noProof w:val="0"/>
          <w:sz w:val="24"/>
          <w:szCs w:val="24"/>
          <w:lang w:val="en-US"/>
        </w:rPr>
        <w:t>founders</w:t>
      </w:r>
      <w:r w:rsidRPr="7F2369CA" w:rsidR="0A42A4E1">
        <w:rPr>
          <w:rFonts w:ascii="Times New Roman" w:hAnsi="Times New Roman" w:eastAsia="Times New Roman" w:cs="Times New Roman"/>
          <w:noProof w:val="0"/>
          <w:sz w:val="24"/>
          <w:szCs w:val="24"/>
          <w:lang w:val="en-US"/>
        </w:rPr>
        <w:t xml:space="preserve"> of the Naples Winter Wine Festival, to strengthen programs that help children and families in Collier County access nutritious food.</w:t>
      </w:r>
    </w:p>
    <w:p w:rsidR="2561C6AC" w:rsidP="7F2369CA" w:rsidRDefault="2561C6AC" w14:paraId="748FEA8D" w14:textId="5115CB00">
      <w:pPr>
        <w:pStyle w:val="Normal"/>
        <w:suppressLineNumbers w:val="0"/>
        <w:bidi w:val="0"/>
        <w:spacing w:before="0" w:beforeAutospacing="off" w:after="240" w:afterAutospacing="off" w:line="360" w:lineRule="auto"/>
        <w:ind w:left="0" w:right="0"/>
        <w:jc w:val="left"/>
        <w:rPr>
          <w:rFonts w:ascii="Times New Roman" w:hAnsi="Times New Roman" w:eastAsia="Times New Roman" w:cs="Times New Roman"/>
          <w:noProof w:val="0"/>
          <w:sz w:val="24"/>
          <w:szCs w:val="24"/>
          <w:lang w:val="en-US"/>
        </w:rPr>
      </w:pPr>
      <w:r w:rsidRPr="7F2369CA" w:rsidR="0A42A4E1">
        <w:rPr>
          <w:rFonts w:ascii="Times New Roman" w:hAnsi="Times New Roman" w:eastAsia="Times New Roman" w:cs="Times New Roman"/>
          <w:noProof w:val="0"/>
          <w:sz w:val="24"/>
          <w:szCs w:val="24"/>
          <w:lang w:val="en-US"/>
        </w:rPr>
        <w:t>As a Blueprint Partner in NCF's Hunger Initiative, Harry Chapin Food Bank plays a role in coordinating a collaborative network of nonprofit partners working together to reduce childhood hunger and improve food security throughout the community. The strategic partnership will support the Food Bank's child hunger initiatives through June 2028.</w:t>
      </w:r>
    </w:p>
    <w:p w:rsidR="2561C6AC" w:rsidP="7F2369CA" w:rsidRDefault="2561C6AC" w14:paraId="52F1BE85" w14:textId="436C3A99">
      <w:pPr>
        <w:bidi w:val="0"/>
        <w:spacing w:before="240" w:beforeAutospacing="off" w:after="240" w:afterAutospacing="off" w:line="360" w:lineRule="auto"/>
        <w:jc w:val="left"/>
        <w:rPr>
          <w:rFonts w:ascii="Times New Roman" w:hAnsi="Times New Roman" w:eastAsia="Times New Roman" w:cs="Times New Roman"/>
          <w:noProof w:val="0"/>
          <w:sz w:val="24"/>
          <w:szCs w:val="24"/>
          <w:lang w:val="en-US"/>
        </w:rPr>
      </w:pPr>
      <w:r w:rsidRPr="7F2369CA" w:rsidR="0A42A4E1">
        <w:rPr>
          <w:rFonts w:ascii="Times New Roman" w:hAnsi="Times New Roman" w:eastAsia="Times New Roman" w:cs="Times New Roman"/>
          <w:noProof w:val="0"/>
          <w:sz w:val="24"/>
          <w:szCs w:val="24"/>
          <w:lang w:val="en-US"/>
        </w:rPr>
        <w:t xml:space="preserve">The award is part of the Naples Children Foundation's recent investment of $30.6 million in strategic grants </w:t>
      </w:r>
      <w:r w:rsidRPr="7F2369CA" w:rsidR="0A42A4E1">
        <w:rPr>
          <w:rFonts w:ascii="Times New Roman" w:hAnsi="Times New Roman" w:eastAsia="Times New Roman" w:cs="Times New Roman"/>
          <w:noProof w:val="0"/>
          <w:sz w:val="24"/>
          <w:szCs w:val="24"/>
          <w:lang w:val="en-US"/>
        </w:rPr>
        <w:t>benefiting</w:t>
      </w:r>
      <w:r w:rsidRPr="7F2369CA" w:rsidR="0A42A4E1">
        <w:rPr>
          <w:rFonts w:ascii="Times New Roman" w:hAnsi="Times New Roman" w:eastAsia="Times New Roman" w:cs="Times New Roman"/>
          <w:noProof w:val="0"/>
          <w:sz w:val="24"/>
          <w:szCs w:val="24"/>
          <w:lang w:val="en-US"/>
        </w:rPr>
        <w:t xml:space="preserve"> nonprofit organizations serving children throughout Collier County. The funding will help Harry Chapin Food Bank expand its work with schools, early learning centers, after-school programs and other trusted partners to provide food </w:t>
      </w:r>
      <w:r w:rsidRPr="7F2369CA" w:rsidR="0A42A4E1">
        <w:rPr>
          <w:rFonts w:ascii="Times New Roman" w:hAnsi="Times New Roman" w:eastAsia="Times New Roman" w:cs="Times New Roman"/>
          <w:noProof w:val="0"/>
          <w:sz w:val="24"/>
          <w:szCs w:val="24"/>
          <w:lang w:val="en-US"/>
        </w:rPr>
        <w:t>assistance</w:t>
      </w:r>
      <w:r w:rsidRPr="7F2369CA" w:rsidR="0A42A4E1">
        <w:rPr>
          <w:rFonts w:ascii="Times New Roman" w:hAnsi="Times New Roman" w:eastAsia="Times New Roman" w:cs="Times New Roman"/>
          <w:noProof w:val="0"/>
          <w:sz w:val="24"/>
          <w:szCs w:val="24"/>
          <w:lang w:val="en-US"/>
        </w:rPr>
        <w:t xml:space="preserve"> when children need it most.</w:t>
      </w:r>
    </w:p>
    <w:p w:rsidR="2561C6AC" w:rsidP="7F2369CA" w:rsidRDefault="2561C6AC" w14:paraId="019FB930" w14:textId="58D04191">
      <w:pPr>
        <w:pStyle w:val="Normal"/>
        <w:suppressLineNumbers w:val="0"/>
        <w:bidi w:val="0"/>
        <w:spacing w:before="240" w:beforeAutospacing="off" w:after="240" w:afterAutospacing="off" w:line="360" w:lineRule="auto"/>
        <w:ind w:left="0" w:right="0"/>
        <w:jc w:val="left"/>
        <w:rPr>
          <w:rFonts w:ascii="Times New Roman" w:hAnsi="Times New Roman" w:eastAsia="Times New Roman" w:cs="Times New Roman"/>
          <w:noProof w:val="0"/>
          <w:sz w:val="24"/>
          <w:szCs w:val="24"/>
          <w:lang w:val="en-US"/>
        </w:rPr>
      </w:pPr>
      <w:r w:rsidRPr="7F2369CA" w:rsidR="0A42A4E1">
        <w:rPr>
          <w:rFonts w:ascii="Times New Roman" w:hAnsi="Times New Roman" w:eastAsia="Times New Roman" w:cs="Times New Roman"/>
          <w:noProof w:val="0"/>
          <w:sz w:val="24"/>
          <w:szCs w:val="24"/>
          <w:lang w:val="en-US"/>
        </w:rPr>
        <w:t xml:space="preserve">"We are grateful to the Naples Children Foundation for its partnership and commitment to children in our community," said Richard </w:t>
      </w:r>
      <w:r w:rsidRPr="7F2369CA" w:rsidR="0A42A4E1">
        <w:rPr>
          <w:rFonts w:ascii="Times New Roman" w:hAnsi="Times New Roman" w:eastAsia="Times New Roman" w:cs="Times New Roman"/>
          <w:noProof w:val="0"/>
          <w:sz w:val="24"/>
          <w:szCs w:val="24"/>
          <w:lang w:val="en-US"/>
        </w:rPr>
        <w:t>LeBer</w:t>
      </w:r>
      <w:r w:rsidRPr="7F2369CA" w:rsidR="0A42A4E1">
        <w:rPr>
          <w:rFonts w:ascii="Times New Roman" w:hAnsi="Times New Roman" w:eastAsia="Times New Roman" w:cs="Times New Roman"/>
          <w:noProof w:val="0"/>
          <w:sz w:val="24"/>
          <w:szCs w:val="24"/>
          <w:lang w:val="en-US"/>
        </w:rPr>
        <w:t xml:space="preserve">, </w:t>
      </w:r>
      <w:r w:rsidRPr="7F2369CA" w:rsidR="573F30B6">
        <w:rPr>
          <w:rFonts w:ascii="Times New Roman" w:hAnsi="Times New Roman" w:eastAsia="Times New Roman" w:cs="Times New Roman"/>
          <w:noProof w:val="0"/>
          <w:sz w:val="24"/>
          <w:szCs w:val="24"/>
          <w:lang w:val="en-US"/>
        </w:rPr>
        <w:t>p</w:t>
      </w:r>
      <w:r w:rsidRPr="7F2369CA" w:rsidR="0A42A4E1">
        <w:rPr>
          <w:rFonts w:ascii="Times New Roman" w:hAnsi="Times New Roman" w:eastAsia="Times New Roman" w:cs="Times New Roman"/>
          <w:noProof w:val="0"/>
          <w:sz w:val="24"/>
          <w:szCs w:val="24"/>
          <w:lang w:val="en-US"/>
        </w:rPr>
        <w:t>resident and CEO of Harry Chapin Food Bank. "For many families, putting healthy food on the table remains a daily challenge. Together, we are helping ensure more children have consistent access to nutritious food, creating a stronger foundation for healthier lives and brighter futures."</w:t>
      </w:r>
    </w:p>
    <w:p w:rsidR="2561C6AC" w:rsidP="7F2369CA" w:rsidRDefault="2561C6AC" w14:paraId="75CA9C37" w14:textId="5DD901A8">
      <w:pPr>
        <w:pStyle w:val="Normal"/>
        <w:suppressLineNumbers w:val="0"/>
        <w:bidi w:val="0"/>
        <w:spacing w:before="240" w:beforeAutospacing="off" w:after="240" w:afterAutospacing="off" w:line="360" w:lineRule="auto"/>
        <w:ind w:left="0" w:right="0"/>
        <w:jc w:val="left"/>
        <w:rPr>
          <w:rFonts w:ascii="Times New Roman" w:hAnsi="Times New Roman" w:eastAsia="Times New Roman" w:cs="Times New Roman"/>
          <w:noProof w:val="0"/>
          <w:sz w:val="24"/>
          <w:szCs w:val="24"/>
          <w:lang w:val="en-US"/>
        </w:rPr>
      </w:pPr>
      <w:r w:rsidRPr="7F2369CA" w:rsidR="0A42A4E1">
        <w:rPr>
          <w:rFonts w:ascii="Times New Roman" w:hAnsi="Times New Roman" w:eastAsia="Times New Roman" w:cs="Times New Roman"/>
          <w:noProof w:val="0"/>
          <w:sz w:val="24"/>
          <w:szCs w:val="24"/>
          <w:lang w:val="en-US"/>
        </w:rPr>
        <w:t xml:space="preserve">"No child should have to wonder where their next meal is coming from,” said Maria Jimenez-Lara, CEO of the Naples Children Foundation. “At NCF, we believe lasting </w:t>
      </w:r>
      <w:r w:rsidRPr="7F2369CA" w:rsidR="0A42A4E1">
        <w:rPr>
          <w:rFonts w:ascii="Times New Roman" w:hAnsi="Times New Roman" w:eastAsia="Times New Roman" w:cs="Times New Roman"/>
          <w:noProof w:val="0"/>
          <w:sz w:val="24"/>
          <w:szCs w:val="24"/>
          <w:lang w:val="en-US"/>
        </w:rPr>
        <w:t>change happens</w:t>
      </w:r>
      <w:r w:rsidRPr="7F2369CA" w:rsidR="0A42A4E1">
        <w:rPr>
          <w:rFonts w:ascii="Times New Roman" w:hAnsi="Times New Roman" w:eastAsia="Times New Roman" w:cs="Times New Roman"/>
          <w:noProof w:val="0"/>
          <w:sz w:val="24"/>
          <w:szCs w:val="24"/>
          <w:lang w:val="en-US"/>
        </w:rPr>
        <w:t xml:space="preserve"> when organizations work together toward a shared goal. Addressing childhood hunger requires </w:t>
      </w:r>
      <w:r w:rsidRPr="7F2369CA" w:rsidR="2CB1D222">
        <w:rPr>
          <w:rFonts w:ascii="Times New Roman" w:hAnsi="Times New Roman" w:eastAsia="Times New Roman" w:cs="Times New Roman"/>
          <w:noProof w:val="0"/>
          <w:sz w:val="24"/>
          <w:szCs w:val="24"/>
          <w:lang w:val="en-US"/>
        </w:rPr>
        <w:t xml:space="preserve">far more </w:t>
      </w:r>
      <w:r w:rsidRPr="7F2369CA" w:rsidR="0A42A4E1">
        <w:rPr>
          <w:rFonts w:ascii="Times New Roman" w:hAnsi="Times New Roman" w:eastAsia="Times New Roman" w:cs="Times New Roman"/>
          <w:noProof w:val="0"/>
          <w:sz w:val="24"/>
          <w:szCs w:val="24"/>
          <w:lang w:val="en-US"/>
        </w:rPr>
        <w:t>than providing meals</w:t>
      </w:r>
      <w:r w:rsidRPr="7F2369CA" w:rsidR="6E100B24">
        <w:rPr>
          <w:rFonts w:ascii="Times New Roman" w:hAnsi="Times New Roman" w:eastAsia="Times New Roman" w:cs="Times New Roman"/>
          <w:noProof w:val="0"/>
          <w:sz w:val="24"/>
          <w:szCs w:val="24"/>
          <w:lang w:val="en-US"/>
        </w:rPr>
        <w:t xml:space="preserve"> – </w:t>
      </w:r>
      <w:r w:rsidRPr="7F2369CA" w:rsidR="0A42A4E1">
        <w:rPr>
          <w:rFonts w:ascii="Times New Roman" w:hAnsi="Times New Roman" w:eastAsia="Times New Roman" w:cs="Times New Roman"/>
          <w:noProof w:val="0"/>
          <w:sz w:val="24"/>
          <w:szCs w:val="24"/>
          <w:lang w:val="en-US"/>
        </w:rPr>
        <w:t xml:space="preserve">it requires building a coordinated system of care that ensures children and families have consistent access to nutritious food. Through our Hunger Initiative, we invest in collaborative solutions that strengthen the network of organizations addressing childhood hunger. As our Blueprint Partner, Harry Chapin Food Bank plays a critical leadership </w:t>
      </w:r>
      <w:r w:rsidRPr="7F2369CA" w:rsidR="0A42A4E1">
        <w:rPr>
          <w:rFonts w:ascii="Times New Roman" w:hAnsi="Times New Roman" w:eastAsia="Times New Roman" w:cs="Times New Roman"/>
          <w:noProof w:val="0"/>
          <w:sz w:val="24"/>
          <w:szCs w:val="24"/>
          <w:lang w:val="en-US"/>
        </w:rPr>
        <w:t>role</w:t>
      </w:r>
      <w:r w:rsidRPr="7F2369CA" w:rsidR="0A42A4E1">
        <w:rPr>
          <w:rFonts w:ascii="Times New Roman" w:hAnsi="Times New Roman" w:eastAsia="Times New Roman" w:cs="Times New Roman"/>
          <w:noProof w:val="0"/>
          <w:sz w:val="24"/>
          <w:szCs w:val="24"/>
          <w:lang w:val="en-US"/>
        </w:rPr>
        <w:t xml:space="preserve"> in that effort, helping ensure more children and families have reliable access to nutritious food and the support they need to thrive."</w:t>
      </w:r>
    </w:p>
    <w:p w:rsidR="2561C6AC" w:rsidP="7F2369CA" w:rsidRDefault="2561C6AC" w14:paraId="2224BC80" w14:textId="5F30078A">
      <w:pPr>
        <w:bidi w:val="0"/>
        <w:spacing w:before="240" w:beforeAutospacing="off" w:after="240" w:afterAutospacing="off" w:line="360" w:lineRule="auto"/>
        <w:jc w:val="left"/>
        <w:rPr>
          <w:rFonts w:ascii="Times New Roman" w:hAnsi="Times New Roman" w:eastAsia="Times New Roman" w:cs="Times New Roman"/>
          <w:noProof w:val="0"/>
          <w:sz w:val="24"/>
          <w:szCs w:val="24"/>
          <w:lang w:val="en-US"/>
        </w:rPr>
      </w:pPr>
      <w:r w:rsidRPr="7F2369CA" w:rsidR="0A42A4E1">
        <w:rPr>
          <w:rFonts w:ascii="Times New Roman" w:hAnsi="Times New Roman" w:eastAsia="Times New Roman" w:cs="Times New Roman"/>
          <w:noProof w:val="0"/>
          <w:sz w:val="24"/>
          <w:szCs w:val="24"/>
          <w:lang w:val="en-US"/>
        </w:rPr>
        <w:t xml:space="preserve">Through initiatives such as school-based programs and take-home food </w:t>
      </w:r>
      <w:r w:rsidRPr="7F2369CA" w:rsidR="0A42A4E1">
        <w:rPr>
          <w:rFonts w:ascii="Times New Roman" w:hAnsi="Times New Roman" w:eastAsia="Times New Roman" w:cs="Times New Roman"/>
          <w:noProof w:val="0"/>
          <w:sz w:val="24"/>
          <w:szCs w:val="24"/>
          <w:lang w:val="en-US"/>
        </w:rPr>
        <w:t>assistance</w:t>
      </w:r>
      <w:r w:rsidRPr="7F2369CA" w:rsidR="0A42A4E1">
        <w:rPr>
          <w:rFonts w:ascii="Times New Roman" w:hAnsi="Times New Roman" w:eastAsia="Times New Roman" w:cs="Times New Roman"/>
          <w:noProof w:val="0"/>
          <w:sz w:val="24"/>
          <w:szCs w:val="24"/>
          <w:lang w:val="en-US"/>
        </w:rPr>
        <w:t xml:space="preserve">, Harry Chapin Food Bank helps bridge the gap during evenings, weekends, school </w:t>
      </w:r>
      <w:r w:rsidRPr="7F2369CA" w:rsidR="0A42A4E1">
        <w:rPr>
          <w:rFonts w:ascii="Times New Roman" w:hAnsi="Times New Roman" w:eastAsia="Times New Roman" w:cs="Times New Roman"/>
          <w:noProof w:val="0"/>
          <w:sz w:val="24"/>
          <w:szCs w:val="24"/>
          <w:lang w:val="en-US"/>
        </w:rPr>
        <w:t>breaks</w:t>
      </w:r>
      <w:r w:rsidRPr="7F2369CA" w:rsidR="0A42A4E1">
        <w:rPr>
          <w:rFonts w:ascii="Times New Roman" w:hAnsi="Times New Roman" w:eastAsia="Times New Roman" w:cs="Times New Roman"/>
          <w:noProof w:val="0"/>
          <w:sz w:val="24"/>
          <w:szCs w:val="24"/>
          <w:lang w:val="en-US"/>
        </w:rPr>
        <w:t xml:space="preserve"> and other times when children may have limited access to nutritious meals. This investment will strengthen those efforts and help more children receive the nourishment they need to learn, grow and thrive.</w:t>
      </w:r>
    </w:p>
    <w:p w:rsidR="2561C6AC" w:rsidP="7F2369CA" w:rsidRDefault="2561C6AC" w14:paraId="7D4589FE" w14:textId="216E1E01">
      <w:pPr>
        <w:bidi w:val="0"/>
        <w:spacing w:before="0" w:beforeAutospacing="off" w:after="240" w:afterAutospacing="off" w:line="360" w:lineRule="auto"/>
        <w:jc w:val="left"/>
        <w:rPr>
          <w:rFonts w:ascii="Times New Roman" w:hAnsi="Times New Roman" w:eastAsia="Times New Roman" w:cs="Times New Roman"/>
          <w:b w:val="1"/>
          <w:bCs w:val="1"/>
          <w:noProof w:val="0"/>
          <w:sz w:val="24"/>
          <w:szCs w:val="24"/>
          <w:lang w:val="en-US"/>
        </w:rPr>
      </w:pPr>
      <w:r w:rsidRPr="7F2369CA" w:rsidR="0A42A4E1">
        <w:rPr>
          <w:rFonts w:ascii="Times New Roman" w:hAnsi="Times New Roman" w:eastAsia="Times New Roman" w:cs="Times New Roman"/>
          <w:b w:val="1"/>
          <w:bCs w:val="1"/>
          <w:noProof w:val="0"/>
          <w:sz w:val="24"/>
          <w:szCs w:val="24"/>
          <w:lang w:val="en-US"/>
        </w:rPr>
        <w:t>About the Harry Chapin Food Bank</w:t>
      </w:r>
    </w:p>
    <w:p w:rsidR="2561C6AC" w:rsidP="7F2369CA" w:rsidRDefault="2561C6AC" w14:paraId="36A353D1" w14:textId="0E4C2ACA">
      <w:pPr>
        <w:bidi w:val="0"/>
        <w:spacing w:before="0" w:beforeAutospacing="off" w:after="160" w:afterAutospacing="off" w:line="360" w:lineRule="auto"/>
        <w:jc w:val="left"/>
        <w:rPr>
          <w:rFonts w:ascii="Times New Roman" w:hAnsi="Times New Roman" w:eastAsia="Times New Roman" w:cs="Times New Roman"/>
          <w:noProof w:val="0"/>
          <w:sz w:val="24"/>
          <w:szCs w:val="24"/>
          <w:lang w:val="en-US"/>
        </w:rPr>
      </w:pPr>
      <w:r w:rsidRPr="7F2369CA" w:rsidR="0A42A4E1">
        <w:rPr>
          <w:rFonts w:ascii="Times New Roman" w:hAnsi="Times New Roman" w:eastAsia="Times New Roman" w:cs="Times New Roman"/>
          <w:noProof w:val="0"/>
          <w:sz w:val="24"/>
          <w:szCs w:val="24"/>
          <w:lang w:val="en-US"/>
        </w:rPr>
        <w:t xml:space="preserve">Harry Chapin Food Bank, a Feeding America partner food bank, is the largest hunger-relief organization in Southwest Florida. In 2025, the nonprofit distributed 38.7 million pounds of food through its agency partners, mobile pantries, mobile markets and programs for local children and seniors. The nonprofit serves nearly 300,000 neighbors per month across Charlotte, Collier, Glades, Hendry and Lee counties. Harry Chapin Food Bank is an Agency Partner of United Way, Blueprint Partner of the Naples Children Foundation, rated as a Four-Star Charity by Charity Navigator and Platinum-rated by Candid’s GuideStar. For more information, please visit </w:t>
      </w:r>
      <w:hyperlink r:id="R8ab470c01cf64eed">
        <w:r w:rsidRPr="7F2369CA" w:rsidR="0A42A4E1">
          <w:rPr>
            <w:rStyle w:val="Hyperlink"/>
            <w:rFonts w:ascii="Times New Roman" w:hAnsi="Times New Roman" w:eastAsia="Times New Roman" w:cs="Times New Roman"/>
            <w:strike w:val="0"/>
            <w:dstrike w:val="0"/>
            <w:noProof w:val="0"/>
            <w:color w:val="467886"/>
            <w:u w:val="single"/>
            <w:lang w:val="en-US"/>
          </w:rPr>
          <w:t>HarryChapinFoodBank.org</w:t>
        </w:r>
      </w:hyperlink>
      <w:r w:rsidRPr="7F2369CA" w:rsidR="0A42A4E1">
        <w:rPr>
          <w:rFonts w:ascii="Times New Roman" w:hAnsi="Times New Roman" w:eastAsia="Times New Roman" w:cs="Times New Roman"/>
          <w:noProof w:val="0"/>
          <w:sz w:val="24"/>
          <w:szCs w:val="24"/>
          <w:lang w:val="en-US"/>
        </w:rPr>
        <w:t xml:space="preserve"> or call 239-334-7007.</w:t>
      </w:r>
    </w:p>
    <w:p w:rsidR="2561C6AC" w:rsidP="7F2369CA" w:rsidRDefault="2561C6AC" w14:paraId="6F9FEA48" w14:textId="1BD77F62">
      <w:pPr>
        <w:bidi w:val="0"/>
        <w:spacing w:before="240" w:beforeAutospacing="off" w:after="240" w:afterAutospacing="off" w:line="360" w:lineRule="auto"/>
        <w:jc w:val="left"/>
        <w:rPr>
          <w:rFonts w:ascii="Times New Roman" w:hAnsi="Times New Roman" w:eastAsia="Times New Roman" w:cs="Times New Roman"/>
          <w:b w:val="1"/>
          <w:bCs w:val="1"/>
          <w:noProof w:val="0"/>
          <w:sz w:val="24"/>
          <w:szCs w:val="24"/>
          <w:lang w:val="en-US"/>
        </w:rPr>
      </w:pPr>
      <w:r w:rsidRPr="7F2369CA" w:rsidR="0A42A4E1">
        <w:rPr>
          <w:rFonts w:ascii="Times New Roman" w:hAnsi="Times New Roman" w:eastAsia="Times New Roman" w:cs="Times New Roman"/>
          <w:b w:val="1"/>
          <w:bCs w:val="1"/>
          <w:noProof w:val="0"/>
          <w:sz w:val="24"/>
          <w:szCs w:val="24"/>
          <w:lang w:val="en-US"/>
        </w:rPr>
        <w:t>About Naples Children Foundation</w:t>
      </w:r>
    </w:p>
    <w:p w:rsidR="2561C6AC" w:rsidP="7F2369CA" w:rsidRDefault="2561C6AC" w14:paraId="7588461F" w14:textId="427D6C2E">
      <w:pPr>
        <w:bidi w:val="0"/>
        <w:spacing w:before="240" w:beforeAutospacing="off" w:after="240" w:afterAutospacing="off" w:line="360" w:lineRule="auto"/>
        <w:jc w:val="left"/>
        <w:rPr>
          <w:rFonts w:ascii="Times New Roman" w:hAnsi="Times New Roman" w:eastAsia="Times New Roman" w:cs="Times New Roman"/>
          <w:noProof w:val="0"/>
          <w:sz w:val="24"/>
          <w:szCs w:val="24"/>
          <w:lang w:val="en-US"/>
        </w:rPr>
      </w:pPr>
      <w:r w:rsidRPr="7F2369CA" w:rsidR="0A42A4E1">
        <w:rPr>
          <w:rFonts w:ascii="Times New Roman" w:hAnsi="Times New Roman" w:eastAsia="Times New Roman" w:cs="Times New Roman"/>
          <w:noProof w:val="0"/>
          <w:sz w:val="24"/>
          <w:szCs w:val="24"/>
          <w:lang w:val="en-US"/>
        </w:rPr>
        <w:t>The Naples Children Foundation, the founding organization of the Naples Winter Wine Festival, creates transformational change and improves educational, emotional and health outcomes for vulnerable children in Collier County. Through its annual grants and strategic initiatives, NCF has impacted nearly 90 of the most effective nonprofits in the local community, providing 420,000 children with the services and resources they need to succeed. Through bold investments, collaborative partnerships, and data-driven solutions, NCF supports programs that ensure every child can thrive. NCF’s unique approach, which bridges public and private resources, has become a blueprint for how to transform a community – one issue at a time.</w:t>
      </w:r>
    </w:p>
    <w:p w:rsidR="2561C6AC" w:rsidP="7F2369CA" w:rsidRDefault="2561C6AC" w14:paraId="774F227C" w14:textId="401159BA">
      <w:pPr>
        <w:bidi w:val="0"/>
        <w:spacing w:before="0" w:beforeAutospacing="off" w:after="240" w:afterAutospacing="off" w:line="360" w:lineRule="auto"/>
        <w:jc w:val="center"/>
        <w:rPr>
          <w:rFonts w:ascii="Times New Roman" w:hAnsi="Times New Roman" w:eastAsia="Times New Roman" w:cs="Times New Roman"/>
          <w:b w:val="1"/>
          <w:bCs w:val="1"/>
          <w:noProof w:val="0"/>
          <w:color w:val="000000" w:themeColor="text1" w:themeTint="FF" w:themeShade="FF"/>
          <w:sz w:val="24"/>
          <w:szCs w:val="24"/>
          <w:lang w:val="en-US"/>
        </w:rPr>
      </w:pPr>
      <w:r w:rsidRPr="7F2369CA" w:rsidR="0A42A4E1">
        <w:rPr>
          <w:rFonts w:ascii="Times New Roman" w:hAnsi="Times New Roman" w:eastAsia="Times New Roman" w:cs="Times New Roman"/>
          <w:b w:val="1"/>
          <w:bCs w:val="1"/>
          <w:noProof w:val="0"/>
          <w:color w:val="000000" w:themeColor="text1" w:themeTint="FF" w:themeShade="FF"/>
          <w:sz w:val="24"/>
          <w:szCs w:val="24"/>
          <w:lang w:val="en-US"/>
        </w:rPr>
        <w:t>– END –</w:t>
      </w:r>
    </w:p>
    <w:p w:rsidR="2561C6AC" w:rsidP="7F2369CA" w:rsidRDefault="2561C6AC" w14:paraId="2DCED6E5" w14:textId="74D4297D">
      <w:pPr>
        <w:bidi w:val="0"/>
        <w:spacing w:before="0" w:beforeAutospacing="off" w:after="60" w:afterAutospacing="off" w:line="360" w:lineRule="auto"/>
        <w:jc w:val="left"/>
        <w:rPr>
          <w:rFonts w:ascii="Times New Roman" w:hAnsi="Times New Roman" w:eastAsia="Times New Roman" w:cs="Times New Roman"/>
          <w:noProof w:val="0"/>
          <w:color w:val="000000" w:themeColor="text1" w:themeTint="FF" w:themeShade="FF"/>
          <w:sz w:val="24"/>
          <w:szCs w:val="24"/>
          <w:lang w:val="en-US"/>
        </w:rPr>
      </w:pPr>
      <w:r w:rsidRPr="7F2369CA" w:rsidR="0A42A4E1">
        <w:rPr>
          <w:rFonts w:ascii="Times New Roman" w:hAnsi="Times New Roman" w:eastAsia="Times New Roman" w:cs="Times New Roman"/>
          <w:b w:val="1"/>
          <w:bCs w:val="1"/>
          <w:noProof w:val="0"/>
          <w:color w:val="000000" w:themeColor="text1" w:themeTint="FF" w:themeShade="FF"/>
          <w:sz w:val="24"/>
          <w:szCs w:val="24"/>
          <w:u w:val="single"/>
          <w:lang w:val="en-US"/>
        </w:rPr>
        <w:t>Media Contacts</w:t>
      </w:r>
      <w:r w:rsidRPr="7F2369CA" w:rsidR="0A42A4E1">
        <w:rPr>
          <w:rFonts w:ascii="Times New Roman" w:hAnsi="Times New Roman" w:eastAsia="Times New Roman" w:cs="Times New Roman"/>
          <w:noProof w:val="0"/>
          <w:color w:val="000000" w:themeColor="text1" w:themeTint="FF" w:themeShade="FF"/>
          <w:sz w:val="24"/>
          <w:szCs w:val="24"/>
          <w:lang w:val="en-US"/>
        </w:rPr>
        <w:t xml:space="preserve">: </w:t>
      </w:r>
    </w:p>
    <w:p w:rsidR="2561C6AC" w:rsidP="7F2369CA" w:rsidRDefault="2561C6AC" w14:paraId="5DE86DBF" w14:textId="5CE623A3">
      <w:pPr>
        <w:bidi w:val="0"/>
        <w:spacing w:before="0" w:beforeAutospacing="off" w:after="60" w:afterAutospacing="off" w:line="360" w:lineRule="auto"/>
        <w:jc w:val="left"/>
        <w:rPr>
          <w:rFonts w:ascii="Times New Roman" w:hAnsi="Times New Roman" w:eastAsia="Times New Roman" w:cs="Times New Roman"/>
          <w:noProof w:val="0"/>
          <w:color w:val="000000" w:themeColor="text1" w:themeTint="FF" w:themeShade="FF"/>
          <w:sz w:val="24"/>
          <w:szCs w:val="24"/>
          <w:lang w:val="en-US"/>
        </w:rPr>
      </w:pPr>
      <w:r w:rsidRPr="7F2369CA" w:rsidR="0A42A4E1">
        <w:rPr>
          <w:rFonts w:ascii="Times New Roman" w:hAnsi="Times New Roman" w:eastAsia="Times New Roman" w:cs="Times New Roman"/>
          <w:noProof w:val="0"/>
          <w:color w:val="000000" w:themeColor="text1" w:themeTint="FF" w:themeShade="FF"/>
          <w:sz w:val="24"/>
          <w:szCs w:val="24"/>
          <w:lang w:val="en-US"/>
        </w:rPr>
        <w:t xml:space="preserve">Irma C. Lancaster, Harry Chapin Food Bank, </w:t>
      </w:r>
      <w:hyperlink r:id="R021beed9128445bc">
        <w:r w:rsidRPr="7F2369CA" w:rsidR="0A42A4E1">
          <w:rPr>
            <w:rStyle w:val="Hyperlink"/>
            <w:rFonts w:ascii="Times New Roman" w:hAnsi="Times New Roman" w:eastAsia="Times New Roman" w:cs="Times New Roman"/>
            <w:strike w:val="0"/>
            <w:dstrike w:val="0"/>
            <w:noProof w:val="0"/>
            <w:color w:val="467886"/>
            <w:u w:val="single"/>
            <w:lang w:val="en-US"/>
          </w:rPr>
          <w:t>ILancaster@HCFB.org</w:t>
        </w:r>
      </w:hyperlink>
      <w:r w:rsidRPr="7F2369CA" w:rsidR="0A42A4E1">
        <w:rPr>
          <w:rFonts w:ascii="Times New Roman" w:hAnsi="Times New Roman" w:eastAsia="Times New Roman" w:cs="Times New Roman"/>
          <w:noProof w:val="0"/>
          <w:color w:val="000000" w:themeColor="text1" w:themeTint="FF" w:themeShade="FF"/>
          <w:sz w:val="24"/>
          <w:szCs w:val="24"/>
          <w:lang w:val="en-US"/>
        </w:rPr>
        <w:t xml:space="preserve"> or 239-334-7007 x103</w:t>
      </w:r>
    </w:p>
    <w:p w:rsidR="2561C6AC" w:rsidP="7F2369CA" w:rsidRDefault="2561C6AC" w14:paraId="07F0D2AE" w14:textId="003FE06C">
      <w:pPr>
        <w:bidi w:val="0"/>
        <w:spacing w:before="0" w:beforeAutospacing="off" w:after="60" w:afterAutospacing="off" w:line="360" w:lineRule="auto"/>
        <w:jc w:val="left"/>
        <w:rPr>
          <w:rFonts w:ascii="Times New Roman" w:hAnsi="Times New Roman" w:eastAsia="Times New Roman" w:cs="Times New Roman"/>
          <w:noProof w:val="0"/>
          <w:color w:val="000000" w:themeColor="text1" w:themeTint="FF" w:themeShade="FF"/>
          <w:sz w:val="24"/>
          <w:szCs w:val="24"/>
          <w:lang w:val="en-US"/>
        </w:rPr>
      </w:pPr>
      <w:r w:rsidRPr="7F2369CA" w:rsidR="0A42A4E1">
        <w:rPr>
          <w:rFonts w:ascii="Times New Roman" w:hAnsi="Times New Roman" w:eastAsia="Times New Roman" w:cs="Times New Roman"/>
          <w:noProof w:val="0"/>
          <w:color w:val="000000" w:themeColor="text1" w:themeTint="FF" w:themeShade="FF"/>
          <w:sz w:val="24"/>
          <w:szCs w:val="24"/>
          <w:lang w:val="en-US"/>
        </w:rPr>
        <w:t xml:space="preserve">Dave Breitenstein, Priority Marketing, </w:t>
      </w:r>
      <w:hyperlink r:id="Re211c817fd474860">
        <w:r w:rsidRPr="7F2369CA" w:rsidR="0A42A4E1">
          <w:rPr>
            <w:rStyle w:val="Hyperlink"/>
            <w:rFonts w:ascii="Times New Roman" w:hAnsi="Times New Roman" w:eastAsia="Times New Roman" w:cs="Times New Roman"/>
            <w:strike w:val="0"/>
            <w:dstrike w:val="0"/>
            <w:noProof w:val="0"/>
            <w:color w:val="467886"/>
            <w:u w:val="single"/>
            <w:lang w:val="en-US"/>
          </w:rPr>
          <w:t>Dave@PriorityMarketing.com</w:t>
        </w:r>
      </w:hyperlink>
      <w:r w:rsidRPr="7F2369CA" w:rsidR="0A42A4E1">
        <w:rPr>
          <w:rFonts w:ascii="Times New Roman" w:hAnsi="Times New Roman" w:eastAsia="Times New Roman" w:cs="Times New Roman"/>
          <w:noProof w:val="0"/>
          <w:color w:val="000000" w:themeColor="text1" w:themeTint="FF" w:themeShade="FF"/>
          <w:sz w:val="24"/>
          <w:szCs w:val="24"/>
          <w:lang w:val="en-US"/>
        </w:rPr>
        <w:t>, 239-267-2638 or 239-317-5424 (cell)</w:t>
      </w:r>
    </w:p>
    <w:p w:rsidR="4C7BC2AC" w:rsidP="4C7BC2AC" w:rsidRDefault="4C7BC2AC" w14:paraId="16D08B26" w14:textId="7B1E70BE">
      <w:pPr>
        <w:spacing w:after="60" w:line="240" w:lineRule="auto"/>
        <w:rPr>
          <w:rFonts w:ascii="Times New Roman" w:hAnsi="Times New Roman" w:eastAsia="Times New Roman" w:cs="Times New Roman"/>
          <w:color w:val="000000" w:themeColor="text1" w:themeTint="FF" w:themeShade="FF"/>
        </w:rPr>
      </w:pPr>
    </w:p>
    <w:sectPr w:rsidR="789D3F5D" w:rsidSect="00C16C86">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3aTiheAE" int2:invalidationBookmarkName="" int2:hashCode="pMMt9Mpxefqzgr" int2:id="7VXiEFG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75d7c1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5f868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c12ae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D62E534"/>
    <w:multiLevelType w:val="hybridMultilevel"/>
    <w:tmpl w:val="9C26F60E"/>
    <w:lvl w:ilvl="0" w:tplc="041628A8">
      <w:start w:val="1"/>
      <w:numFmt w:val="bullet"/>
      <w:lvlText w:val=""/>
      <w:lvlJc w:val="left"/>
      <w:pPr>
        <w:ind w:left="720" w:hanging="360"/>
      </w:pPr>
      <w:rPr>
        <w:rFonts w:hint="default" w:ascii="Symbol" w:hAnsi="Symbol"/>
      </w:rPr>
    </w:lvl>
    <w:lvl w:ilvl="1" w:tplc="1326177A">
      <w:start w:val="1"/>
      <w:numFmt w:val="bullet"/>
      <w:lvlText w:val="o"/>
      <w:lvlJc w:val="left"/>
      <w:pPr>
        <w:ind w:left="1440" w:hanging="360"/>
      </w:pPr>
      <w:rPr>
        <w:rFonts w:hint="default" w:ascii="Courier New" w:hAnsi="Courier New"/>
      </w:rPr>
    </w:lvl>
    <w:lvl w:ilvl="2" w:tplc="017C36D0">
      <w:start w:val="1"/>
      <w:numFmt w:val="bullet"/>
      <w:lvlText w:val=""/>
      <w:lvlJc w:val="left"/>
      <w:pPr>
        <w:ind w:left="2160" w:hanging="360"/>
      </w:pPr>
      <w:rPr>
        <w:rFonts w:hint="default" w:ascii="Wingdings" w:hAnsi="Wingdings"/>
      </w:rPr>
    </w:lvl>
    <w:lvl w:ilvl="3" w:tplc="1326F3D2">
      <w:start w:val="1"/>
      <w:numFmt w:val="bullet"/>
      <w:lvlText w:val=""/>
      <w:lvlJc w:val="left"/>
      <w:pPr>
        <w:ind w:left="2880" w:hanging="360"/>
      </w:pPr>
      <w:rPr>
        <w:rFonts w:hint="default" w:ascii="Symbol" w:hAnsi="Symbol"/>
      </w:rPr>
    </w:lvl>
    <w:lvl w:ilvl="4" w:tplc="8102BC64">
      <w:start w:val="1"/>
      <w:numFmt w:val="bullet"/>
      <w:lvlText w:val="o"/>
      <w:lvlJc w:val="left"/>
      <w:pPr>
        <w:ind w:left="3600" w:hanging="360"/>
      </w:pPr>
      <w:rPr>
        <w:rFonts w:hint="default" w:ascii="Courier New" w:hAnsi="Courier New"/>
      </w:rPr>
    </w:lvl>
    <w:lvl w:ilvl="5" w:tplc="014C361C">
      <w:start w:val="1"/>
      <w:numFmt w:val="bullet"/>
      <w:lvlText w:val=""/>
      <w:lvlJc w:val="left"/>
      <w:pPr>
        <w:ind w:left="4320" w:hanging="360"/>
      </w:pPr>
      <w:rPr>
        <w:rFonts w:hint="default" w:ascii="Wingdings" w:hAnsi="Wingdings"/>
      </w:rPr>
    </w:lvl>
    <w:lvl w:ilvl="6" w:tplc="260ACC52">
      <w:start w:val="1"/>
      <w:numFmt w:val="bullet"/>
      <w:lvlText w:val=""/>
      <w:lvlJc w:val="left"/>
      <w:pPr>
        <w:ind w:left="5040" w:hanging="360"/>
      </w:pPr>
      <w:rPr>
        <w:rFonts w:hint="default" w:ascii="Symbol" w:hAnsi="Symbol"/>
      </w:rPr>
    </w:lvl>
    <w:lvl w:ilvl="7" w:tplc="FC004B7A">
      <w:start w:val="1"/>
      <w:numFmt w:val="bullet"/>
      <w:lvlText w:val="o"/>
      <w:lvlJc w:val="left"/>
      <w:pPr>
        <w:ind w:left="5760" w:hanging="360"/>
      </w:pPr>
      <w:rPr>
        <w:rFonts w:hint="default" w:ascii="Courier New" w:hAnsi="Courier New"/>
      </w:rPr>
    </w:lvl>
    <w:lvl w:ilvl="8" w:tplc="1E808FD2">
      <w:start w:val="1"/>
      <w:numFmt w:val="bullet"/>
      <w:lvlText w:val=""/>
      <w:lvlJc w:val="left"/>
      <w:pPr>
        <w:ind w:left="6480" w:hanging="360"/>
      </w:pPr>
      <w:rPr>
        <w:rFonts w:hint="default" w:ascii="Wingdings" w:hAnsi="Wingdings"/>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hint="default" w:ascii="Symbol" w:hAnsi="Symbol"/>
      </w:rPr>
    </w:lvl>
    <w:lvl w:ilvl="1" w:tplc="09961D2E">
      <w:start w:val="1"/>
      <w:numFmt w:val="bullet"/>
      <w:lvlText w:val="o"/>
      <w:lvlJc w:val="left"/>
      <w:pPr>
        <w:ind w:left="1440" w:hanging="360"/>
      </w:pPr>
      <w:rPr>
        <w:rFonts w:hint="default" w:ascii="Courier New" w:hAnsi="Courier New"/>
      </w:rPr>
    </w:lvl>
    <w:lvl w:ilvl="2" w:tplc="BF548F8C">
      <w:start w:val="1"/>
      <w:numFmt w:val="bullet"/>
      <w:lvlText w:val=""/>
      <w:lvlJc w:val="left"/>
      <w:pPr>
        <w:ind w:left="2160" w:hanging="360"/>
      </w:pPr>
      <w:rPr>
        <w:rFonts w:hint="default" w:ascii="Wingdings" w:hAnsi="Wingdings"/>
      </w:rPr>
    </w:lvl>
    <w:lvl w:ilvl="3" w:tplc="96FA8372">
      <w:start w:val="1"/>
      <w:numFmt w:val="bullet"/>
      <w:lvlText w:val=""/>
      <w:lvlJc w:val="left"/>
      <w:pPr>
        <w:ind w:left="2880" w:hanging="360"/>
      </w:pPr>
      <w:rPr>
        <w:rFonts w:hint="default" w:ascii="Symbol" w:hAnsi="Symbol"/>
      </w:rPr>
    </w:lvl>
    <w:lvl w:ilvl="4" w:tplc="43D22F46">
      <w:start w:val="1"/>
      <w:numFmt w:val="bullet"/>
      <w:lvlText w:val="o"/>
      <w:lvlJc w:val="left"/>
      <w:pPr>
        <w:ind w:left="3600" w:hanging="360"/>
      </w:pPr>
      <w:rPr>
        <w:rFonts w:hint="default" w:ascii="Courier New" w:hAnsi="Courier New"/>
      </w:rPr>
    </w:lvl>
    <w:lvl w:ilvl="5" w:tplc="0B806D3A">
      <w:start w:val="1"/>
      <w:numFmt w:val="bullet"/>
      <w:lvlText w:val=""/>
      <w:lvlJc w:val="left"/>
      <w:pPr>
        <w:ind w:left="4320" w:hanging="360"/>
      </w:pPr>
      <w:rPr>
        <w:rFonts w:hint="default" w:ascii="Wingdings" w:hAnsi="Wingdings"/>
      </w:rPr>
    </w:lvl>
    <w:lvl w:ilvl="6" w:tplc="AB1A8E9C">
      <w:start w:val="1"/>
      <w:numFmt w:val="bullet"/>
      <w:lvlText w:val=""/>
      <w:lvlJc w:val="left"/>
      <w:pPr>
        <w:ind w:left="5040" w:hanging="360"/>
      </w:pPr>
      <w:rPr>
        <w:rFonts w:hint="default" w:ascii="Symbol" w:hAnsi="Symbol"/>
      </w:rPr>
    </w:lvl>
    <w:lvl w:ilvl="7" w:tplc="967221D2">
      <w:start w:val="1"/>
      <w:numFmt w:val="bullet"/>
      <w:lvlText w:val="o"/>
      <w:lvlJc w:val="left"/>
      <w:pPr>
        <w:ind w:left="5760" w:hanging="360"/>
      </w:pPr>
      <w:rPr>
        <w:rFonts w:hint="default" w:ascii="Courier New" w:hAnsi="Courier New"/>
      </w:rPr>
    </w:lvl>
    <w:lvl w:ilvl="8" w:tplc="D6A28E92">
      <w:start w:val="1"/>
      <w:numFmt w:val="bullet"/>
      <w:lvlText w:val=""/>
      <w:lvlJc w:val="left"/>
      <w:pPr>
        <w:ind w:left="6480" w:hanging="360"/>
      </w:pPr>
      <w:rPr>
        <w:rFonts w:hint="default" w:ascii="Wingdings" w:hAnsi="Wingdings"/>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hint="default" w:ascii="Symbol" w:hAnsi="Symbol"/>
      </w:rPr>
    </w:lvl>
    <w:lvl w:ilvl="1" w:tplc="26A632CE">
      <w:start w:val="1"/>
      <w:numFmt w:val="bullet"/>
      <w:lvlText w:val="o"/>
      <w:lvlJc w:val="left"/>
      <w:pPr>
        <w:ind w:left="1440" w:hanging="360"/>
      </w:pPr>
      <w:rPr>
        <w:rFonts w:hint="default" w:ascii="Courier New" w:hAnsi="Courier New"/>
      </w:rPr>
    </w:lvl>
    <w:lvl w:ilvl="2" w:tplc="8D8E0B8E">
      <w:start w:val="1"/>
      <w:numFmt w:val="bullet"/>
      <w:lvlText w:val=""/>
      <w:lvlJc w:val="left"/>
      <w:pPr>
        <w:ind w:left="2160" w:hanging="360"/>
      </w:pPr>
      <w:rPr>
        <w:rFonts w:hint="default" w:ascii="Wingdings" w:hAnsi="Wingdings"/>
      </w:rPr>
    </w:lvl>
    <w:lvl w:ilvl="3" w:tplc="B734D6D8">
      <w:start w:val="1"/>
      <w:numFmt w:val="bullet"/>
      <w:lvlText w:val=""/>
      <w:lvlJc w:val="left"/>
      <w:pPr>
        <w:ind w:left="2880" w:hanging="360"/>
      </w:pPr>
      <w:rPr>
        <w:rFonts w:hint="default" w:ascii="Symbol" w:hAnsi="Symbol"/>
      </w:rPr>
    </w:lvl>
    <w:lvl w:ilvl="4" w:tplc="BB38C59A">
      <w:start w:val="1"/>
      <w:numFmt w:val="bullet"/>
      <w:lvlText w:val="o"/>
      <w:lvlJc w:val="left"/>
      <w:pPr>
        <w:ind w:left="3600" w:hanging="360"/>
      </w:pPr>
      <w:rPr>
        <w:rFonts w:hint="default" w:ascii="Courier New" w:hAnsi="Courier New"/>
      </w:rPr>
    </w:lvl>
    <w:lvl w:ilvl="5" w:tplc="189ED9EE">
      <w:start w:val="1"/>
      <w:numFmt w:val="bullet"/>
      <w:lvlText w:val=""/>
      <w:lvlJc w:val="left"/>
      <w:pPr>
        <w:ind w:left="4320" w:hanging="360"/>
      </w:pPr>
      <w:rPr>
        <w:rFonts w:hint="default" w:ascii="Wingdings" w:hAnsi="Wingdings"/>
      </w:rPr>
    </w:lvl>
    <w:lvl w:ilvl="6" w:tplc="0360F79C">
      <w:start w:val="1"/>
      <w:numFmt w:val="bullet"/>
      <w:lvlText w:val=""/>
      <w:lvlJc w:val="left"/>
      <w:pPr>
        <w:ind w:left="5040" w:hanging="360"/>
      </w:pPr>
      <w:rPr>
        <w:rFonts w:hint="default" w:ascii="Symbol" w:hAnsi="Symbol"/>
      </w:rPr>
    </w:lvl>
    <w:lvl w:ilvl="7" w:tplc="AEE04004">
      <w:start w:val="1"/>
      <w:numFmt w:val="bullet"/>
      <w:lvlText w:val="o"/>
      <w:lvlJc w:val="left"/>
      <w:pPr>
        <w:ind w:left="5760" w:hanging="360"/>
      </w:pPr>
      <w:rPr>
        <w:rFonts w:hint="default" w:ascii="Courier New" w:hAnsi="Courier New"/>
      </w:rPr>
    </w:lvl>
    <w:lvl w:ilvl="8" w:tplc="6764CA4A">
      <w:start w:val="1"/>
      <w:numFmt w:val="bullet"/>
      <w:lvlText w:val=""/>
      <w:lvlJc w:val="left"/>
      <w:pPr>
        <w:ind w:left="6480" w:hanging="360"/>
      </w:pPr>
      <w:rPr>
        <w:rFonts w:hint="default" w:ascii="Wingdings" w:hAnsi="Wingdings"/>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hint="default" w:ascii="Symbol" w:hAnsi="Symbol"/>
      </w:rPr>
    </w:lvl>
    <w:lvl w:ilvl="1" w:tplc="CC14BAD0">
      <w:start w:val="1"/>
      <w:numFmt w:val="bullet"/>
      <w:lvlText w:val="o"/>
      <w:lvlJc w:val="left"/>
      <w:pPr>
        <w:ind w:left="1440" w:hanging="360"/>
      </w:pPr>
      <w:rPr>
        <w:rFonts w:hint="default" w:ascii="Courier New" w:hAnsi="Courier New"/>
      </w:rPr>
    </w:lvl>
    <w:lvl w:ilvl="2" w:tplc="6D1AEB2C">
      <w:start w:val="1"/>
      <w:numFmt w:val="bullet"/>
      <w:lvlText w:val=""/>
      <w:lvlJc w:val="left"/>
      <w:pPr>
        <w:ind w:left="2160" w:hanging="360"/>
      </w:pPr>
      <w:rPr>
        <w:rFonts w:hint="default" w:ascii="Wingdings" w:hAnsi="Wingdings"/>
      </w:rPr>
    </w:lvl>
    <w:lvl w:ilvl="3" w:tplc="8DF67E48">
      <w:start w:val="1"/>
      <w:numFmt w:val="bullet"/>
      <w:lvlText w:val=""/>
      <w:lvlJc w:val="left"/>
      <w:pPr>
        <w:ind w:left="2880" w:hanging="360"/>
      </w:pPr>
      <w:rPr>
        <w:rFonts w:hint="default" w:ascii="Symbol" w:hAnsi="Symbol"/>
      </w:rPr>
    </w:lvl>
    <w:lvl w:ilvl="4" w:tplc="F82A0FCE">
      <w:start w:val="1"/>
      <w:numFmt w:val="bullet"/>
      <w:lvlText w:val="o"/>
      <w:lvlJc w:val="left"/>
      <w:pPr>
        <w:ind w:left="3600" w:hanging="360"/>
      </w:pPr>
      <w:rPr>
        <w:rFonts w:hint="default" w:ascii="Courier New" w:hAnsi="Courier New"/>
      </w:rPr>
    </w:lvl>
    <w:lvl w:ilvl="5" w:tplc="CE260838">
      <w:start w:val="1"/>
      <w:numFmt w:val="bullet"/>
      <w:lvlText w:val=""/>
      <w:lvlJc w:val="left"/>
      <w:pPr>
        <w:ind w:left="4320" w:hanging="360"/>
      </w:pPr>
      <w:rPr>
        <w:rFonts w:hint="default" w:ascii="Wingdings" w:hAnsi="Wingdings"/>
      </w:rPr>
    </w:lvl>
    <w:lvl w:ilvl="6" w:tplc="B5EE2114">
      <w:start w:val="1"/>
      <w:numFmt w:val="bullet"/>
      <w:lvlText w:val=""/>
      <w:lvlJc w:val="left"/>
      <w:pPr>
        <w:ind w:left="5040" w:hanging="360"/>
      </w:pPr>
      <w:rPr>
        <w:rFonts w:hint="default" w:ascii="Symbol" w:hAnsi="Symbol"/>
      </w:rPr>
    </w:lvl>
    <w:lvl w:ilvl="7" w:tplc="53C05F8E">
      <w:start w:val="1"/>
      <w:numFmt w:val="bullet"/>
      <w:lvlText w:val="o"/>
      <w:lvlJc w:val="left"/>
      <w:pPr>
        <w:ind w:left="5760" w:hanging="360"/>
      </w:pPr>
      <w:rPr>
        <w:rFonts w:hint="default" w:ascii="Courier New" w:hAnsi="Courier New"/>
      </w:rPr>
    </w:lvl>
    <w:lvl w:ilvl="8" w:tplc="3F8AF484">
      <w:start w:val="1"/>
      <w:numFmt w:val="bullet"/>
      <w:lvlText w:val=""/>
      <w:lvlJc w:val="left"/>
      <w:pPr>
        <w:ind w:left="6480" w:hanging="360"/>
      </w:pPr>
      <w:rPr>
        <w:rFonts w:hint="default" w:ascii="Wingdings" w:hAnsi="Wingdings"/>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hint="default" w:ascii="Symbol" w:hAnsi="Symbol"/>
      </w:rPr>
    </w:lvl>
    <w:lvl w:ilvl="1" w:tplc="3B4C4E5E">
      <w:start w:val="1"/>
      <w:numFmt w:val="bullet"/>
      <w:lvlText w:val="o"/>
      <w:lvlJc w:val="left"/>
      <w:pPr>
        <w:ind w:left="1440" w:hanging="360"/>
      </w:pPr>
      <w:rPr>
        <w:rFonts w:hint="default" w:ascii="Courier New" w:hAnsi="Courier New"/>
      </w:rPr>
    </w:lvl>
    <w:lvl w:ilvl="2" w:tplc="C40A36B6">
      <w:start w:val="1"/>
      <w:numFmt w:val="bullet"/>
      <w:lvlText w:val=""/>
      <w:lvlJc w:val="left"/>
      <w:pPr>
        <w:ind w:left="2160" w:hanging="360"/>
      </w:pPr>
      <w:rPr>
        <w:rFonts w:hint="default" w:ascii="Wingdings" w:hAnsi="Wingdings"/>
      </w:rPr>
    </w:lvl>
    <w:lvl w:ilvl="3" w:tplc="76621E6E">
      <w:start w:val="1"/>
      <w:numFmt w:val="bullet"/>
      <w:lvlText w:val=""/>
      <w:lvlJc w:val="left"/>
      <w:pPr>
        <w:ind w:left="2880" w:hanging="360"/>
      </w:pPr>
      <w:rPr>
        <w:rFonts w:hint="default" w:ascii="Symbol" w:hAnsi="Symbol"/>
      </w:rPr>
    </w:lvl>
    <w:lvl w:ilvl="4" w:tplc="E52A26F2">
      <w:start w:val="1"/>
      <w:numFmt w:val="bullet"/>
      <w:lvlText w:val="o"/>
      <w:lvlJc w:val="left"/>
      <w:pPr>
        <w:ind w:left="3600" w:hanging="360"/>
      </w:pPr>
      <w:rPr>
        <w:rFonts w:hint="default" w:ascii="Courier New" w:hAnsi="Courier New"/>
      </w:rPr>
    </w:lvl>
    <w:lvl w:ilvl="5" w:tplc="8C787A9E">
      <w:start w:val="1"/>
      <w:numFmt w:val="bullet"/>
      <w:lvlText w:val=""/>
      <w:lvlJc w:val="left"/>
      <w:pPr>
        <w:ind w:left="4320" w:hanging="360"/>
      </w:pPr>
      <w:rPr>
        <w:rFonts w:hint="default" w:ascii="Wingdings" w:hAnsi="Wingdings"/>
      </w:rPr>
    </w:lvl>
    <w:lvl w:ilvl="6" w:tplc="5B36AE3E">
      <w:start w:val="1"/>
      <w:numFmt w:val="bullet"/>
      <w:lvlText w:val=""/>
      <w:lvlJc w:val="left"/>
      <w:pPr>
        <w:ind w:left="5040" w:hanging="360"/>
      </w:pPr>
      <w:rPr>
        <w:rFonts w:hint="default" w:ascii="Symbol" w:hAnsi="Symbol"/>
      </w:rPr>
    </w:lvl>
    <w:lvl w:ilvl="7" w:tplc="352A05E2">
      <w:start w:val="1"/>
      <w:numFmt w:val="bullet"/>
      <w:lvlText w:val="o"/>
      <w:lvlJc w:val="left"/>
      <w:pPr>
        <w:ind w:left="5760" w:hanging="360"/>
      </w:pPr>
      <w:rPr>
        <w:rFonts w:hint="default" w:ascii="Courier New" w:hAnsi="Courier New"/>
      </w:rPr>
    </w:lvl>
    <w:lvl w:ilvl="8" w:tplc="F08823FC">
      <w:start w:val="1"/>
      <w:numFmt w:val="bullet"/>
      <w:lvlText w:val=""/>
      <w:lvlJc w:val="left"/>
      <w:pPr>
        <w:ind w:left="6480" w:hanging="360"/>
      </w:pPr>
      <w:rPr>
        <w:rFonts w:hint="default" w:ascii="Wingdings" w:hAnsi="Wingdings"/>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hint="default" w:ascii="Symbol" w:hAnsi="Symbol"/>
      </w:rPr>
    </w:lvl>
    <w:lvl w:ilvl="1" w:tplc="460A828E">
      <w:start w:val="1"/>
      <w:numFmt w:val="bullet"/>
      <w:lvlText w:val="o"/>
      <w:lvlJc w:val="left"/>
      <w:pPr>
        <w:ind w:left="1440" w:hanging="360"/>
      </w:pPr>
      <w:rPr>
        <w:rFonts w:hint="default" w:ascii="Courier New" w:hAnsi="Courier New"/>
      </w:rPr>
    </w:lvl>
    <w:lvl w:ilvl="2" w:tplc="0882E728">
      <w:start w:val="1"/>
      <w:numFmt w:val="bullet"/>
      <w:lvlText w:val=""/>
      <w:lvlJc w:val="left"/>
      <w:pPr>
        <w:ind w:left="2160" w:hanging="360"/>
      </w:pPr>
      <w:rPr>
        <w:rFonts w:hint="default" w:ascii="Wingdings" w:hAnsi="Wingdings"/>
      </w:rPr>
    </w:lvl>
    <w:lvl w:ilvl="3" w:tplc="7AF6910A">
      <w:start w:val="1"/>
      <w:numFmt w:val="bullet"/>
      <w:lvlText w:val=""/>
      <w:lvlJc w:val="left"/>
      <w:pPr>
        <w:ind w:left="2880" w:hanging="360"/>
      </w:pPr>
      <w:rPr>
        <w:rFonts w:hint="default" w:ascii="Symbol" w:hAnsi="Symbol"/>
      </w:rPr>
    </w:lvl>
    <w:lvl w:ilvl="4" w:tplc="C2723F06">
      <w:start w:val="1"/>
      <w:numFmt w:val="bullet"/>
      <w:lvlText w:val="o"/>
      <w:lvlJc w:val="left"/>
      <w:pPr>
        <w:ind w:left="3600" w:hanging="360"/>
      </w:pPr>
      <w:rPr>
        <w:rFonts w:hint="default" w:ascii="Courier New" w:hAnsi="Courier New"/>
      </w:rPr>
    </w:lvl>
    <w:lvl w:ilvl="5" w:tplc="190C3476">
      <w:start w:val="1"/>
      <w:numFmt w:val="bullet"/>
      <w:lvlText w:val=""/>
      <w:lvlJc w:val="left"/>
      <w:pPr>
        <w:ind w:left="4320" w:hanging="360"/>
      </w:pPr>
      <w:rPr>
        <w:rFonts w:hint="default" w:ascii="Wingdings" w:hAnsi="Wingdings"/>
      </w:rPr>
    </w:lvl>
    <w:lvl w:ilvl="6" w:tplc="15E8C0C6">
      <w:start w:val="1"/>
      <w:numFmt w:val="bullet"/>
      <w:lvlText w:val=""/>
      <w:lvlJc w:val="left"/>
      <w:pPr>
        <w:ind w:left="5040" w:hanging="360"/>
      </w:pPr>
      <w:rPr>
        <w:rFonts w:hint="default" w:ascii="Symbol" w:hAnsi="Symbol"/>
      </w:rPr>
    </w:lvl>
    <w:lvl w:ilvl="7" w:tplc="055C1E60">
      <w:start w:val="1"/>
      <w:numFmt w:val="bullet"/>
      <w:lvlText w:val="o"/>
      <w:lvlJc w:val="left"/>
      <w:pPr>
        <w:ind w:left="5760" w:hanging="360"/>
      </w:pPr>
      <w:rPr>
        <w:rFonts w:hint="default" w:ascii="Courier New" w:hAnsi="Courier New"/>
      </w:rPr>
    </w:lvl>
    <w:lvl w:ilvl="8" w:tplc="A01E3A92">
      <w:start w:val="1"/>
      <w:numFmt w:val="bullet"/>
      <w:lvlText w:val=""/>
      <w:lvlJc w:val="left"/>
      <w:pPr>
        <w:ind w:left="6480" w:hanging="360"/>
      </w:pPr>
      <w:rPr>
        <w:rFonts w:hint="default" w:ascii="Wingdings" w:hAnsi="Wingdings"/>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hint="default" w:ascii="Symbol" w:hAnsi="Symbol"/>
      </w:rPr>
    </w:lvl>
    <w:lvl w:ilvl="1" w:tplc="BC1C1066">
      <w:start w:val="1"/>
      <w:numFmt w:val="bullet"/>
      <w:lvlText w:val="o"/>
      <w:lvlJc w:val="left"/>
      <w:pPr>
        <w:ind w:left="1440" w:hanging="360"/>
      </w:pPr>
      <w:rPr>
        <w:rFonts w:hint="default" w:ascii="Courier New" w:hAnsi="Courier New"/>
      </w:rPr>
    </w:lvl>
    <w:lvl w:ilvl="2" w:tplc="9B8266A0">
      <w:start w:val="1"/>
      <w:numFmt w:val="bullet"/>
      <w:lvlText w:val=""/>
      <w:lvlJc w:val="left"/>
      <w:pPr>
        <w:ind w:left="2160" w:hanging="360"/>
      </w:pPr>
      <w:rPr>
        <w:rFonts w:hint="default" w:ascii="Wingdings" w:hAnsi="Wingdings"/>
      </w:rPr>
    </w:lvl>
    <w:lvl w:ilvl="3" w:tplc="70CE31AC">
      <w:start w:val="1"/>
      <w:numFmt w:val="bullet"/>
      <w:lvlText w:val=""/>
      <w:lvlJc w:val="left"/>
      <w:pPr>
        <w:ind w:left="2880" w:hanging="360"/>
      </w:pPr>
      <w:rPr>
        <w:rFonts w:hint="default" w:ascii="Symbol" w:hAnsi="Symbol"/>
      </w:rPr>
    </w:lvl>
    <w:lvl w:ilvl="4" w:tplc="E25EDB6E">
      <w:start w:val="1"/>
      <w:numFmt w:val="bullet"/>
      <w:lvlText w:val="o"/>
      <w:lvlJc w:val="left"/>
      <w:pPr>
        <w:ind w:left="3600" w:hanging="360"/>
      </w:pPr>
      <w:rPr>
        <w:rFonts w:hint="default" w:ascii="Courier New" w:hAnsi="Courier New"/>
      </w:rPr>
    </w:lvl>
    <w:lvl w:ilvl="5" w:tplc="96F49952">
      <w:start w:val="1"/>
      <w:numFmt w:val="bullet"/>
      <w:lvlText w:val=""/>
      <w:lvlJc w:val="left"/>
      <w:pPr>
        <w:ind w:left="4320" w:hanging="360"/>
      </w:pPr>
      <w:rPr>
        <w:rFonts w:hint="default" w:ascii="Wingdings" w:hAnsi="Wingdings"/>
      </w:rPr>
    </w:lvl>
    <w:lvl w:ilvl="6" w:tplc="444C945E">
      <w:start w:val="1"/>
      <w:numFmt w:val="bullet"/>
      <w:lvlText w:val=""/>
      <w:lvlJc w:val="left"/>
      <w:pPr>
        <w:ind w:left="5040" w:hanging="360"/>
      </w:pPr>
      <w:rPr>
        <w:rFonts w:hint="default" w:ascii="Symbol" w:hAnsi="Symbol"/>
      </w:rPr>
    </w:lvl>
    <w:lvl w:ilvl="7" w:tplc="74A696AA">
      <w:start w:val="1"/>
      <w:numFmt w:val="bullet"/>
      <w:lvlText w:val="o"/>
      <w:lvlJc w:val="left"/>
      <w:pPr>
        <w:ind w:left="5760" w:hanging="360"/>
      </w:pPr>
      <w:rPr>
        <w:rFonts w:hint="default" w:ascii="Courier New" w:hAnsi="Courier New"/>
      </w:rPr>
    </w:lvl>
    <w:lvl w:ilvl="8" w:tplc="85D24104">
      <w:start w:val="1"/>
      <w:numFmt w:val="bullet"/>
      <w:lvlText w:val=""/>
      <w:lvlJc w:val="left"/>
      <w:pPr>
        <w:ind w:left="6480" w:hanging="360"/>
      </w:pPr>
      <w:rPr>
        <w:rFonts w:hint="default" w:ascii="Wingdings" w:hAnsi="Wingdings"/>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hint="default" w:ascii="Symbol" w:hAnsi="Symbol"/>
      </w:rPr>
    </w:lvl>
    <w:lvl w:ilvl="1" w:tplc="5E684AE4">
      <w:start w:val="1"/>
      <w:numFmt w:val="bullet"/>
      <w:lvlText w:val="o"/>
      <w:lvlJc w:val="left"/>
      <w:pPr>
        <w:ind w:left="1440" w:hanging="360"/>
      </w:pPr>
      <w:rPr>
        <w:rFonts w:hint="default" w:ascii="Courier New" w:hAnsi="Courier New"/>
      </w:rPr>
    </w:lvl>
    <w:lvl w:ilvl="2" w:tplc="8E04B4E2">
      <w:start w:val="1"/>
      <w:numFmt w:val="bullet"/>
      <w:lvlText w:val=""/>
      <w:lvlJc w:val="left"/>
      <w:pPr>
        <w:ind w:left="2160" w:hanging="360"/>
      </w:pPr>
      <w:rPr>
        <w:rFonts w:hint="default" w:ascii="Wingdings" w:hAnsi="Wingdings"/>
      </w:rPr>
    </w:lvl>
    <w:lvl w:ilvl="3" w:tplc="B498DDD0">
      <w:start w:val="1"/>
      <w:numFmt w:val="bullet"/>
      <w:lvlText w:val=""/>
      <w:lvlJc w:val="left"/>
      <w:pPr>
        <w:ind w:left="2880" w:hanging="360"/>
      </w:pPr>
      <w:rPr>
        <w:rFonts w:hint="default" w:ascii="Symbol" w:hAnsi="Symbol"/>
      </w:rPr>
    </w:lvl>
    <w:lvl w:ilvl="4" w:tplc="007870C6">
      <w:start w:val="1"/>
      <w:numFmt w:val="bullet"/>
      <w:lvlText w:val="o"/>
      <w:lvlJc w:val="left"/>
      <w:pPr>
        <w:ind w:left="3600" w:hanging="360"/>
      </w:pPr>
      <w:rPr>
        <w:rFonts w:hint="default" w:ascii="Courier New" w:hAnsi="Courier New"/>
      </w:rPr>
    </w:lvl>
    <w:lvl w:ilvl="5" w:tplc="BF1AEAEC">
      <w:start w:val="1"/>
      <w:numFmt w:val="bullet"/>
      <w:lvlText w:val=""/>
      <w:lvlJc w:val="left"/>
      <w:pPr>
        <w:ind w:left="4320" w:hanging="360"/>
      </w:pPr>
      <w:rPr>
        <w:rFonts w:hint="default" w:ascii="Wingdings" w:hAnsi="Wingdings"/>
      </w:rPr>
    </w:lvl>
    <w:lvl w:ilvl="6" w:tplc="E962D59A">
      <w:start w:val="1"/>
      <w:numFmt w:val="bullet"/>
      <w:lvlText w:val=""/>
      <w:lvlJc w:val="left"/>
      <w:pPr>
        <w:ind w:left="5040" w:hanging="360"/>
      </w:pPr>
      <w:rPr>
        <w:rFonts w:hint="default" w:ascii="Symbol" w:hAnsi="Symbol"/>
      </w:rPr>
    </w:lvl>
    <w:lvl w:ilvl="7" w:tplc="F872EA22">
      <w:start w:val="1"/>
      <w:numFmt w:val="bullet"/>
      <w:lvlText w:val="o"/>
      <w:lvlJc w:val="left"/>
      <w:pPr>
        <w:ind w:left="5760" w:hanging="360"/>
      </w:pPr>
      <w:rPr>
        <w:rFonts w:hint="default" w:ascii="Courier New" w:hAnsi="Courier New"/>
      </w:rPr>
    </w:lvl>
    <w:lvl w:ilvl="8" w:tplc="CEF88DC8">
      <w:start w:val="1"/>
      <w:numFmt w:val="bullet"/>
      <w:lvlText w:val=""/>
      <w:lvlJc w:val="left"/>
      <w:pPr>
        <w:ind w:left="6480" w:hanging="360"/>
      </w:pPr>
      <w:rPr>
        <w:rFonts w:hint="default" w:ascii="Wingdings" w:hAnsi="Wingdings"/>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hint="default" w:ascii="Symbol" w:hAnsi="Symbol"/>
      </w:rPr>
    </w:lvl>
    <w:lvl w:ilvl="1" w:tplc="2A1A8B58">
      <w:start w:val="1"/>
      <w:numFmt w:val="bullet"/>
      <w:lvlText w:val="o"/>
      <w:lvlJc w:val="left"/>
      <w:pPr>
        <w:ind w:left="1440" w:hanging="360"/>
      </w:pPr>
      <w:rPr>
        <w:rFonts w:hint="default" w:ascii="Courier New" w:hAnsi="Courier New"/>
      </w:rPr>
    </w:lvl>
    <w:lvl w:ilvl="2" w:tplc="28A0ECAA">
      <w:start w:val="1"/>
      <w:numFmt w:val="bullet"/>
      <w:lvlText w:val=""/>
      <w:lvlJc w:val="left"/>
      <w:pPr>
        <w:ind w:left="2160" w:hanging="360"/>
      </w:pPr>
      <w:rPr>
        <w:rFonts w:hint="default" w:ascii="Wingdings" w:hAnsi="Wingdings"/>
      </w:rPr>
    </w:lvl>
    <w:lvl w:ilvl="3" w:tplc="CBE008B0">
      <w:start w:val="1"/>
      <w:numFmt w:val="bullet"/>
      <w:lvlText w:val=""/>
      <w:lvlJc w:val="left"/>
      <w:pPr>
        <w:ind w:left="2880" w:hanging="360"/>
      </w:pPr>
      <w:rPr>
        <w:rFonts w:hint="default" w:ascii="Symbol" w:hAnsi="Symbol"/>
      </w:rPr>
    </w:lvl>
    <w:lvl w:ilvl="4" w:tplc="A0AC8980">
      <w:start w:val="1"/>
      <w:numFmt w:val="bullet"/>
      <w:lvlText w:val="o"/>
      <w:lvlJc w:val="left"/>
      <w:pPr>
        <w:ind w:left="3600" w:hanging="360"/>
      </w:pPr>
      <w:rPr>
        <w:rFonts w:hint="default" w:ascii="Courier New" w:hAnsi="Courier New"/>
      </w:rPr>
    </w:lvl>
    <w:lvl w:ilvl="5" w:tplc="85B27BE8">
      <w:start w:val="1"/>
      <w:numFmt w:val="bullet"/>
      <w:lvlText w:val=""/>
      <w:lvlJc w:val="left"/>
      <w:pPr>
        <w:ind w:left="4320" w:hanging="360"/>
      </w:pPr>
      <w:rPr>
        <w:rFonts w:hint="default" w:ascii="Wingdings" w:hAnsi="Wingdings"/>
      </w:rPr>
    </w:lvl>
    <w:lvl w:ilvl="6" w:tplc="FC6663BA">
      <w:start w:val="1"/>
      <w:numFmt w:val="bullet"/>
      <w:lvlText w:val=""/>
      <w:lvlJc w:val="left"/>
      <w:pPr>
        <w:ind w:left="5040" w:hanging="360"/>
      </w:pPr>
      <w:rPr>
        <w:rFonts w:hint="default" w:ascii="Symbol" w:hAnsi="Symbol"/>
      </w:rPr>
    </w:lvl>
    <w:lvl w:ilvl="7" w:tplc="5EB014F8">
      <w:start w:val="1"/>
      <w:numFmt w:val="bullet"/>
      <w:lvlText w:val="o"/>
      <w:lvlJc w:val="left"/>
      <w:pPr>
        <w:ind w:left="5760" w:hanging="360"/>
      </w:pPr>
      <w:rPr>
        <w:rFonts w:hint="default" w:ascii="Courier New" w:hAnsi="Courier New"/>
      </w:rPr>
    </w:lvl>
    <w:lvl w:ilvl="8" w:tplc="D340F4D0">
      <w:start w:val="1"/>
      <w:numFmt w:val="bullet"/>
      <w:lvlText w:val=""/>
      <w:lvlJc w:val="left"/>
      <w:pPr>
        <w:ind w:left="6480" w:hanging="360"/>
      </w:pPr>
      <w:rPr>
        <w:rFonts w:hint="default" w:ascii="Wingdings" w:hAnsi="Wingdings"/>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hint="default" w:ascii="Symbol" w:hAnsi="Symbol"/>
      </w:rPr>
    </w:lvl>
    <w:lvl w:ilvl="1" w:tplc="D4AC84D6">
      <w:start w:val="1"/>
      <w:numFmt w:val="bullet"/>
      <w:lvlText w:val="o"/>
      <w:lvlJc w:val="left"/>
      <w:pPr>
        <w:ind w:left="1440" w:hanging="360"/>
      </w:pPr>
      <w:rPr>
        <w:rFonts w:hint="default" w:ascii="Courier New" w:hAnsi="Courier New"/>
      </w:rPr>
    </w:lvl>
    <w:lvl w:ilvl="2" w:tplc="758C1E98">
      <w:start w:val="1"/>
      <w:numFmt w:val="bullet"/>
      <w:lvlText w:val=""/>
      <w:lvlJc w:val="left"/>
      <w:pPr>
        <w:ind w:left="2160" w:hanging="360"/>
      </w:pPr>
      <w:rPr>
        <w:rFonts w:hint="default" w:ascii="Wingdings" w:hAnsi="Wingdings"/>
      </w:rPr>
    </w:lvl>
    <w:lvl w:ilvl="3" w:tplc="FD9AAA78">
      <w:start w:val="1"/>
      <w:numFmt w:val="bullet"/>
      <w:lvlText w:val=""/>
      <w:lvlJc w:val="left"/>
      <w:pPr>
        <w:ind w:left="2880" w:hanging="360"/>
      </w:pPr>
      <w:rPr>
        <w:rFonts w:hint="default" w:ascii="Symbol" w:hAnsi="Symbol"/>
      </w:rPr>
    </w:lvl>
    <w:lvl w:ilvl="4" w:tplc="314EF974">
      <w:start w:val="1"/>
      <w:numFmt w:val="bullet"/>
      <w:lvlText w:val="o"/>
      <w:lvlJc w:val="left"/>
      <w:pPr>
        <w:ind w:left="3600" w:hanging="360"/>
      </w:pPr>
      <w:rPr>
        <w:rFonts w:hint="default" w:ascii="Courier New" w:hAnsi="Courier New"/>
      </w:rPr>
    </w:lvl>
    <w:lvl w:ilvl="5" w:tplc="871E0338">
      <w:start w:val="1"/>
      <w:numFmt w:val="bullet"/>
      <w:lvlText w:val=""/>
      <w:lvlJc w:val="left"/>
      <w:pPr>
        <w:ind w:left="4320" w:hanging="360"/>
      </w:pPr>
      <w:rPr>
        <w:rFonts w:hint="default" w:ascii="Wingdings" w:hAnsi="Wingdings"/>
      </w:rPr>
    </w:lvl>
    <w:lvl w:ilvl="6" w:tplc="B720CB12">
      <w:start w:val="1"/>
      <w:numFmt w:val="bullet"/>
      <w:lvlText w:val=""/>
      <w:lvlJc w:val="left"/>
      <w:pPr>
        <w:ind w:left="5040" w:hanging="360"/>
      </w:pPr>
      <w:rPr>
        <w:rFonts w:hint="default" w:ascii="Symbol" w:hAnsi="Symbol"/>
      </w:rPr>
    </w:lvl>
    <w:lvl w:ilvl="7" w:tplc="28489A1C">
      <w:start w:val="1"/>
      <w:numFmt w:val="bullet"/>
      <w:lvlText w:val="o"/>
      <w:lvlJc w:val="left"/>
      <w:pPr>
        <w:ind w:left="5760" w:hanging="360"/>
      </w:pPr>
      <w:rPr>
        <w:rFonts w:hint="default" w:ascii="Courier New" w:hAnsi="Courier New"/>
      </w:rPr>
    </w:lvl>
    <w:lvl w:ilvl="8" w:tplc="B80AFF34">
      <w:start w:val="1"/>
      <w:numFmt w:val="bullet"/>
      <w:lvlText w:val=""/>
      <w:lvlJc w:val="left"/>
      <w:pPr>
        <w:ind w:left="6480" w:hanging="360"/>
      </w:pPr>
      <w:rPr>
        <w:rFonts w:hint="default" w:ascii="Wingdings" w:hAnsi="Wingdings"/>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hint="default" w:ascii="Symbol" w:hAnsi="Symbol"/>
      </w:rPr>
    </w:lvl>
    <w:lvl w:ilvl="1" w:tplc="E474EAB6">
      <w:start w:val="1"/>
      <w:numFmt w:val="bullet"/>
      <w:lvlText w:val="o"/>
      <w:lvlJc w:val="left"/>
      <w:pPr>
        <w:ind w:left="1440" w:hanging="360"/>
      </w:pPr>
      <w:rPr>
        <w:rFonts w:hint="default" w:ascii="Courier New" w:hAnsi="Courier New"/>
      </w:rPr>
    </w:lvl>
    <w:lvl w:ilvl="2" w:tplc="E60E45E8">
      <w:start w:val="1"/>
      <w:numFmt w:val="bullet"/>
      <w:lvlText w:val=""/>
      <w:lvlJc w:val="left"/>
      <w:pPr>
        <w:ind w:left="2160" w:hanging="360"/>
      </w:pPr>
      <w:rPr>
        <w:rFonts w:hint="default" w:ascii="Wingdings" w:hAnsi="Wingdings"/>
      </w:rPr>
    </w:lvl>
    <w:lvl w:ilvl="3" w:tplc="5C360A8C">
      <w:start w:val="1"/>
      <w:numFmt w:val="bullet"/>
      <w:lvlText w:val=""/>
      <w:lvlJc w:val="left"/>
      <w:pPr>
        <w:ind w:left="2880" w:hanging="360"/>
      </w:pPr>
      <w:rPr>
        <w:rFonts w:hint="default" w:ascii="Symbol" w:hAnsi="Symbol"/>
      </w:rPr>
    </w:lvl>
    <w:lvl w:ilvl="4" w:tplc="0498BC04">
      <w:start w:val="1"/>
      <w:numFmt w:val="bullet"/>
      <w:lvlText w:val="o"/>
      <w:lvlJc w:val="left"/>
      <w:pPr>
        <w:ind w:left="3600" w:hanging="360"/>
      </w:pPr>
      <w:rPr>
        <w:rFonts w:hint="default" w:ascii="Courier New" w:hAnsi="Courier New"/>
      </w:rPr>
    </w:lvl>
    <w:lvl w:ilvl="5" w:tplc="89948A6A">
      <w:start w:val="1"/>
      <w:numFmt w:val="bullet"/>
      <w:lvlText w:val=""/>
      <w:lvlJc w:val="left"/>
      <w:pPr>
        <w:ind w:left="4320" w:hanging="360"/>
      </w:pPr>
      <w:rPr>
        <w:rFonts w:hint="default" w:ascii="Wingdings" w:hAnsi="Wingdings"/>
      </w:rPr>
    </w:lvl>
    <w:lvl w:ilvl="6" w:tplc="793A3670">
      <w:start w:val="1"/>
      <w:numFmt w:val="bullet"/>
      <w:lvlText w:val=""/>
      <w:lvlJc w:val="left"/>
      <w:pPr>
        <w:ind w:left="5040" w:hanging="360"/>
      </w:pPr>
      <w:rPr>
        <w:rFonts w:hint="default" w:ascii="Symbol" w:hAnsi="Symbol"/>
      </w:rPr>
    </w:lvl>
    <w:lvl w:ilvl="7" w:tplc="F18AC246">
      <w:start w:val="1"/>
      <w:numFmt w:val="bullet"/>
      <w:lvlText w:val="o"/>
      <w:lvlJc w:val="left"/>
      <w:pPr>
        <w:ind w:left="5760" w:hanging="360"/>
      </w:pPr>
      <w:rPr>
        <w:rFonts w:hint="default" w:ascii="Courier New" w:hAnsi="Courier New"/>
      </w:rPr>
    </w:lvl>
    <w:lvl w:ilvl="8" w:tplc="929CE134">
      <w:start w:val="1"/>
      <w:numFmt w:val="bullet"/>
      <w:lvlText w:val=""/>
      <w:lvlJc w:val="left"/>
      <w:pPr>
        <w:ind w:left="6480" w:hanging="360"/>
      </w:pPr>
      <w:rPr>
        <w:rFonts w:hint="default" w:ascii="Wingdings" w:hAnsi="Wingdings"/>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hint="default" w:ascii="Symbol" w:hAnsi="Symbol"/>
      </w:rPr>
    </w:lvl>
    <w:lvl w:ilvl="1" w:tplc="50927B20">
      <w:start w:val="1"/>
      <w:numFmt w:val="bullet"/>
      <w:lvlText w:val="o"/>
      <w:lvlJc w:val="left"/>
      <w:pPr>
        <w:ind w:left="1440" w:hanging="360"/>
      </w:pPr>
      <w:rPr>
        <w:rFonts w:hint="default" w:ascii="Courier New" w:hAnsi="Courier New"/>
      </w:rPr>
    </w:lvl>
    <w:lvl w:ilvl="2" w:tplc="1F648C58">
      <w:start w:val="1"/>
      <w:numFmt w:val="bullet"/>
      <w:lvlText w:val=""/>
      <w:lvlJc w:val="left"/>
      <w:pPr>
        <w:ind w:left="2160" w:hanging="360"/>
      </w:pPr>
      <w:rPr>
        <w:rFonts w:hint="default" w:ascii="Wingdings" w:hAnsi="Wingdings"/>
      </w:rPr>
    </w:lvl>
    <w:lvl w:ilvl="3" w:tplc="98462192">
      <w:start w:val="1"/>
      <w:numFmt w:val="bullet"/>
      <w:lvlText w:val=""/>
      <w:lvlJc w:val="left"/>
      <w:pPr>
        <w:ind w:left="2880" w:hanging="360"/>
      </w:pPr>
      <w:rPr>
        <w:rFonts w:hint="default" w:ascii="Symbol" w:hAnsi="Symbol"/>
      </w:rPr>
    </w:lvl>
    <w:lvl w:ilvl="4" w:tplc="287698C6">
      <w:start w:val="1"/>
      <w:numFmt w:val="bullet"/>
      <w:lvlText w:val="o"/>
      <w:lvlJc w:val="left"/>
      <w:pPr>
        <w:ind w:left="3600" w:hanging="360"/>
      </w:pPr>
      <w:rPr>
        <w:rFonts w:hint="default" w:ascii="Courier New" w:hAnsi="Courier New"/>
      </w:rPr>
    </w:lvl>
    <w:lvl w:ilvl="5" w:tplc="91FAB0E6">
      <w:start w:val="1"/>
      <w:numFmt w:val="bullet"/>
      <w:lvlText w:val=""/>
      <w:lvlJc w:val="left"/>
      <w:pPr>
        <w:ind w:left="4320" w:hanging="360"/>
      </w:pPr>
      <w:rPr>
        <w:rFonts w:hint="default" w:ascii="Wingdings" w:hAnsi="Wingdings"/>
      </w:rPr>
    </w:lvl>
    <w:lvl w:ilvl="6" w:tplc="0CE867FA">
      <w:start w:val="1"/>
      <w:numFmt w:val="bullet"/>
      <w:lvlText w:val=""/>
      <w:lvlJc w:val="left"/>
      <w:pPr>
        <w:ind w:left="5040" w:hanging="360"/>
      </w:pPr>
      <w:rPr>
        <w:rFonts w:hint="default" w:ascii="Symbol" w:hAnsi="Symbol"/>
      </w:rPr>
    </w:lvl>
    <w:lvl w:ilvl="7" w:tplc="54D01992">
      <w:start w:val="1"/>
      <w:numFmt w:val="bullet"/>
      <w:lvlText w:val="o"/>
      <w:lvlJc w:val="left"/>
      <w:pPr>
        <w:ind w:left="5760" w:hanging="360"/>
      </w:pPr>
      <w:rPr>
        <w:rFonts w:hint="default" w:ascii="Courier New" w:hAnsi="Courier New"/>
      </w:rPr>
    </w:lvl>
    <w:lvl w:ilvl="8" w:tplc="55622A36">
      <w:start w:val="1"/>
      <w:numFmt w:val="bullet"/>
      <w:lvlText w:val=""/>
      <w:lvlJc w:val="left"/>
      <w:pPr>
        <w:ind w:left="6480" w:hanging="360"/>
      </w:pPr>
      <w:rPr>
        <w:rFonts w:hint="default" w:ascii="Wingdings" w:hAnsi="Wingdings"/>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hint="default" w:ascii="Symbol" w:hAnsi="Symbol"/>
      </w:rPr>
    </w:lvl>
    <w:lvl w:ilvl="1" w:tplc="706A36B0">
      <w:start w:val="1"/>
      <w:numFmt w:val="bullet"/>
      <w:lvlText w:val="o"/>
      <w:lvlJc w:val="left"/>
      <w:pPr>
        <w:ind w:left="1440" w:hanging="360"/>
      </w:pPr>
      <w:rPr>
        <w:rFonts w:hint="default" w:ascii="Courier New" w:hAnsi="Courier New"/>
      </w:rPr>
    </w:lvl>
    <w:lvl w:ilvl="2" w:tplc="8DC40D3E">
      <w:start w:val="1"/>
      <w:numFmt w:val="bullet"/>
      <w:lvlText w:val=""/>
      <w:lvlJc w:val="left"/>
      <w:pPr>
        <w:ind w:left="2160" w:hanging="360"/>
      </w:pPr>
      <w:rPr>
        <w:rFonts w:hint="default" w:ascii="Wingdings" w:hAnsi="Wingdings"/>
      </w:rPr>
    </w:lvl>
    <w:lvl w:ilvl="3" w:tplc="4E0461D6">
      <w:start w:val="1"/>
      <w:numFmt w:val="bullet"/>
      <w:lvlText w:val=""/>
      <w:lvlJc w:val="left"/>
      <w:pPr>
        <w:ind w:left="2880" w:hanging="360"/>
      </w:pPr>
      <w:rPr>
        <w:rFonts w:hint="default" w:ascii="Symbol" w:hAnsi="Symbol"/>
      </w:rPr>
    </w:lvl>
    <w:lvl w:ilvl="4" w:tplc="E756806A">
      <w:start w:val="1"/>
      <w:numFmt w:val="bullet"/>
      <w:lvlText w:val="o"/>
      <w:lvlJc w:val="left"/>
      <w:pPr>
        <w:ind w:left="3600" w:hanging="360"/>
      </w:pPr>
      <w:rPr>
        <w:rFonts w:hint="default" w:ascii="Courier New" w:hAnsi="Courier New"/>
      </w:rPr>
    </w:lvl>
    <w:lvl w:ilvl="5" w:tplc="D7CE9C18">
      <w:start w:val="1"/>
      <w:numFmt w:val="bullet"/>
      <w:lvlText w:val=""/>
      <w:lvlJc w:val="left"/>
      <w:pPr>
        <w:ind w:left="4320" w:hanging="360"/>
      </w:pPr>
      <w:rPr>
        <w:rFonts w:hint="default" w:ascii="Wingdings" w:hAnsi="Wingdings"/>
      </w:rPr>
    </w:lvl>
    <w:lvl w:ilvl="6" w:tplc="BC4E98E4">
      <w:start w:val="1"/>
      <w:numFmt w:val="bullet"/>
      <w:lvlText w:val=""/>
      <w:lvlJc w:val="left"/>
      <w:pPr>
        <w:ind w:left="5040" w:hanging="360"/>
      </w:pPr>
      <w:rPr>
        <w:rFonts w:hint="default" w:ascii="Symbol" w:hAnsi="Symbol"/>
      </w:rPr>
    </w:lvl>
    <w:lvl w:ilvl="7" w:tplc="E6D07876">
      <w:start w:val="1"/>
      <w:numFmt w:val="bullet"/>
      <w:lvlText w:val="o"/>
      <w:lvlJc w:val="left"/>
      <w:pPr>
        <w:ind w:left="5760" w:hanging="360"/>
      </w:pPr>
      <w:rPr>
        <w:rFonts w:hint="default" w:ascii="Courier New" w:hAnsi="Courier New"/>
      </w:rPr>
    </w:lvl>
    <w:lvl w:ilvl="8" w:tplc="BD447866">
      <w:start w:val="1"/>
      <w:numFmt w:val="bullet"/>
      <w:lvlText w:val=""/>
      <w:lvlJc w:val="left"/>
      <w:pPr>
        <w:ind w:left="6480" w:hanging="360"/>
      </w:pPr>
      <w:rPr>
        <w:rFonts w:hint="default" w:ascii="Wingdings" w:hAnsi="Wingdings"/>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hint="default" w:ascii="Symbol" w:hAnsi="Symbol"/>
      </w:rPr>
    </w:lvl>
    <w:lvl w:ilvl="1" w:tplc="7E249776">
      <w:start w:val="1"/>
      <w:numFmt w:val="bullet"/>
      <w:lvlText w:val="o"/>
      <w:lvlJc w:val="left"/>
      <w:pPr>
        <w:ind w:left="1440" w:hanging="360"/>
      </w:pPr>
      <w:rPr>
        <w:rFonts w:hint="default" w:ascii="Courier New" w:hAnsi="Courier New"/>
      </w:rPr>
    </w:lvl>
    <w:lvl w:ilvl="2" w:tplc="FED28C8C">
      <w:start w:val="1"/>
      <w:numFmt w:val="bullet"/>
      <w:lvlText w:val=""/>
      <w:lvlJc w:val="left"/>
      <w:pPr>
        <w:ind w:left="2160" w:hanging="360"/>
      </w:pPr>
      <w:rPr>
        <w:rFonts w:hint="default" w:ascii="Wingdings" w:hAnsi="Wingdings"/>
      </w:rPr>
    </w:lvl>
    <w:lvl w:ilvl="3" w:tplc="67B04148">
      <w:start w:val="1"/>
      <w:numFmt w:val="bullet"/>
      <w:lvlText w:val=""/>
      <w:lvlJc w:val="left"/>
      <w:pPr>
        <w:ind w:left="2880" w:hanging="360"/>
      </w:pPr>
      <w:rPr>
        <w:rFonts w:hint="default" w:ascii="Symbol" w:hAnsi="Symbol"/>
      </w:rPr>
    </w:lvl>
    <w:lvl w:ilvl="4" w:tplc="BE8EC724">
      <w:start w:val="1"/>
      <w:numFmt w:val="bullet"/>
      <w:lvlText w:val="o"/>
      <w:lvlJc w:val="left"/>
      <w:pPr>
        <w:ind w:left="3600" w:hanging="360"/>
      </w:pPr>
      <w:rPr>
        <w:rFonts w:hint="default" w:ascii="Courier New" w:hAnsi="Courier New"/>
      </w:rPr>
    </w:lvl>
    <w:lvl w:ilvl="5" w:tplc="2B7C8B88">
      <w:start w:val="1"/>
      <w:numFmt w:val="bullet"/>
      <w:lvlText w:val=""/>
      <w:lvlJc w:val="left"/>
      <w:pPr>
        <w:ind w:left="4320" w:hanging="360"/>
      </w:pPr>
      <w:rPr>
        <w:rFonts w:hint="default" w:ascii="Wingdings" w:hAnsi="Wingdings"/>
      </w:rPr>
    </w:lvl>
    <w:lvl w:ilvl="6" w:tplc="7ACE9168">
      <w:start w:val="1"/>
      <w:numFmt w:val="bullet"/>
      <w:lvlText w:val=""/>
      <w:lvlJc w:val="left"/>
      <w:pPr>
        <w:ind w:left="5040" w:hanging="360"/>
      </w:pPr>
      <w:rPr>
        <w:rFonts w:hint="default" w:ascii="Symbol" w:hAnsi="Symbol"/>
      </w:rPr>
    </w:lvl>
    <w:lvl w:ilvl="7" w:tplc="B8865FD2">
      <w:start w:val="1"/>
      <w:numFmt w:val="bullet"/>
      <w:lvlText w:val="o"/>
      <w:lvlJc w:val="left"/>
      <w:pPr>
        <w:ind w:left="5760" w:hanging="360"/>
      </w:pPr>
      <w:rPr>
        <w:rFonts w:hint="default" w:ascii="Courier New" w:hAnsi="Courier New"/>
      </w:rPr>
    </w:lvl>
    <w:lvl w:ilvl="8" w:tplc="5A328288">
      <w:start w:val="1"/>
      <w:numFmt w:val="bullet"/>
      <w:lvlText w:val=""/>
      <w:lvlJc w:val="left"/>
      <w:pPr>
        <w:ind w:left="6480" w:hanging="360"/>
      </w:pPr>
      <w:rPr>
        <w:rFonts w:hint="default" w:ascii="Wingdings" w:hAnsi="Wingdings"/>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hint="default" w:ascii="Symbol" w:hAnsi="Symbol"/>
      </w:rPr>
    </w:lvl>
    <w:lvl w:ilvl="1" w:tplc="18D4D6DC">
      <w:start w:val="1"/>
      <w:numFmt w:val="bullet"/>
      <w:lvlText w:val="o"/>
      <w:lvlJc w:val="left"/>
      <w:pPr>
        <w:ind w:left="1440" w:hanging="360"/>
      </w:pPr>
      <w:rPr>
        <w:rFonts w:hint="default" w:ascii="Courier New" w:hAnsi="Courier New"/>
      </w:rPr>
    </w:lvl>
    <w:lvl w:ilvl="2" w:tplc="6B760C46">
      <w:start w:val="1"/>
      <w:numFmt w:val="bullet"/>
      <w:lvlText w:val=""/>
      <w:lvlJc w:val="left"/>
      <w:pPr>
        <w:ind w:left="2160" w:hanging="360"/>
      </w:pPr>
      <w:rPr>
        <w:rFonts w:hint="default" w:ascii="Wingdings" w:hAnsi="Wingdings"/>
      </w:rPr>
    </w:lvl>
    <w:lvl w:ilvl="3" w:tplc="26A011EA">
      <w:start w:val="1"/>
      <w:numFmt w:val="bullet"/>
      <w:lvlText w:val=""/>
      <w:lvlJc w:val="left"/>
      <w:pPr>
        <w:ind w:left="2880" w:hanging="360"/>
      </w:pPr>
      <w:rPr>
        <w:rFonts w:hint="default" w:ascii="Symbol" w:hAnsi="Symbol"/>
      </w:rPr>
    </w:lvl>
    <w:lvl w:ilvl="4" w:tplc="C108EF6C">
      <w:start w:val="1"/>
      <w:numFmt w:val="bullet"/>
      <w:lvlText w:val="o"/>
      <w:lvlJc w:val="left"/>
      <w:pPr>
        <w:ind w:left="3600" w:hanging="360"/>
      </w:pPr>
      <w:rPr>
        <w:rFonts w:hint="default" w:ascii="Courier New" w:hAnsi="Courier New"/>
      </w:rPr>
    </w:lvl>
    <w:lvl w:ilvl="5" w:tplc="BC049224">
      <w:start w:val="1"/>
      <w:numFmt w:val="bullet"/>
      <w:lvlText w:val=""/>
      <w:lvlJc w:val="left"/>
      <w:pPr>
        <w:ind w:left="4320" w:hanging="360"/>
      </w:pPr>
      <w:rPr>
        <w:rFonts w:hint="default" w:ascii="Wingdings" w:hAnsi="Wingdings"/>
      </w:rPr>
    </w:lvl>
    <w:lvl w:ilvl="6" w:tplc="D8827BD0">
      <w:start w:val="1"/>
      <w:numFmt w:val="bullet"/>
      <w:lvlText w:val=""/>
      <w:lvlJc w:val="left"/>
      <w:pPr>
        <w:ind w:left="5040" w:hanging="360"/>
      </w:pPr>
      <w:rPr>
        <w:rFonts w:hint="default" w:ascii="Symbol" w:hAnsi="Symbol"/>
      </w:rPr>
    </w:lvl>
    <w:lvl w:ilvl="7" w:tplc="64849880">
      <w:start w:val="1"/>
      <w:numFmt w:val="bullet"/>
      <w:lvlText w:val="o"/>
      <w:lvlJc w:val="left"/>
      <w:pPr>
        <w:ind w:left="5760" w:hanging="360"/>
      </w:pPr>
      <w:rPr>
        <w:rFonts w:hint="default" w:ascii="Courier New" w:hAnsi="Courier New"/>
      </w:rPr>
    </w:lvl>
    <w:lvl w:ilvl="8" w:tplc="D00621C0">
      <w:start w:val="1"/>
      <w:numFmt w:val="bullet"/>
      <w:lvlText w:val=""/>
      <w:lvlJc w:val="left"/>
      <w:pPr>
        <w:ind w:left="6480" w:hanging="360"/>
      </w:pPr>
      <w:rPr>
        <w:rFonts w:hint="default" w:ascii="Wingdings" w:hAnsi="Wingdings"/>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hint="default" w:ascii="Symbol" w:hAnsi="Symbol"/>
      </w:rPr>
    </w:lvl>
    <w:lvl w:ilvl="1" w:tplc="01AA172E">
      <w:start w:val="1"/>
      <w:numFmt w:val="bullet"/>
      <w:lvlText w:val="o"/>
      <w:lvlJc w:val="left"/>
      <w:pPr>
        <w:ind w:left="1440" w:hanging="360"/>
      </w:pPr>
      <w:rPr>
        <w:rFonts w:hint="default" w:ascii="Courier New" w:hAnsi="Courier New"/>
      </w:rPr>
    </w:lvl>
    <w:lvl w:ilvl="2" w:tplc="C50CD9B2">
      <w:start w:val="1"/>
      <w:numFmt w:val="bullet"/>
      <w:lvlText w:val=""/>
      <w:lvlJc w:val="left"/>
      <w:pPr>
        <w:ind w:left="2160" w:hanging="360"/>
      </w:pPr>
      <w:rPr>
        <w:rFonts w:hint="default" w:ascii="Wingdings" w:hAnsi="Wingdings"/>
      </w:rPr>
    </w:lvl>
    <w:lvl w:ilvl="3" w:tplc="1A3603D2">
      <w:start w:val="1"/>
      <w:numFmt w:val="bullet"/>
      <w:lvlText w:val=""/>
      <w:lvlJc w:val="left"/>
      <w:pPr>
        <w:ind w:left="2880" w:hanging="360"/>
      </w:pPr>
      <w:rPr>
        <w:rFonts w:hint="default" w:ascii="Symbol" w:hAnsi="Symbol"/>
      </w:rPr>
    </w:lvl>
    <w:lvl w:ilvl="4" w:tplc="E7184802">
      <w:start w:val="1"/>
      <w:numFmt w:val="bullet"/>
      <w:lvlText w:val="o"/>
      <w:lvlJc w:val="left"/>
      <w:pPr>
        <w:ind w:left="3600" w:hanging="360"/>
      </w:pPr>
      <w:rPr>
        <w:rFonts w:hint="default" w:ascii="Courier New" w:hAnsi="Courier New"/>
      </w:rPr>
    </w:lvl>
    <w:lvl w:ilvl="5" w:tplc="D880677E">
      <w:start w:val="1"/>
      <w:numFmt w:val="bullet"/>
      <w:lvlText w:val=""/>
      <w:lvlJc w:val="left"/>
      <w:pPr>
        <w:ind w:left="4320" w:hanging="360"/>
      </w:pPr>
      <w:rPr>
        <w:rFonts w:hint="default" w:ascii="Wingdings" w:hAnsi="Wingdings"/>
      </w:rPr>
    </w:lvl>
    <w:lvl w:ilvl="6" w:tplc="C1C2DEB6">
      <w:start w:val="1"/>
      <w:numFmt w:val="bullet"/>
      <w:lvlText w:val=""/>
      <w:lvlJc w:val="left"/>
      <w:pPr>
        <w:ind w:left="5040" w:hanging="360"/>
      </w:pPr>
      <w:rPr>
        <w:rFonts w:hint="default" w:ascii="Symbol" w:hAnsi="Symbol"/>
      </w:rPr>
    </w:lvl>
    <w:lvl w:ilvl="7" w:tplc="89E6DA12">
      <w:start w:val="1"/>
      <w:numFmt w:val="bullet"/>
      <w:lvlText w:val="o"/>
      <w:lvlJc w:val="left"/>
      <w:pPr>
        <w:ind w:left="5760" w:hanging="360"/>
      </w:pPr>
      <w:rPr>
        <w:rFonts w:hint="default" w:ascii="Courier New" w:hAnsi="Courier New"/>
      </w:rPr>
    </w:lvl>
    <w:lvl w:ilvl="8" w:tplc="826E1492">
      <w:start w:val="1"/>
      <w:numFmt w:val="bullet"/>
      <w:lvlText w:val=""/>
      <w:lvlJc w:val="left"/>
      <w:pPr>
        <w:ind w:left="6480" w:hanging="360"/>
      </w:pPr>
      <w:rPr>
        <w:rFonts w:hint="default" w:ascii="Wingdings" w:hAnsi="Wingdings"/>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hint="default" w:ascii="Symbol" w:hAnsi="Symbol"/>
      </w:rPr>
    </w:lvl>
    <w:lvl w:ilvl="1" w:tplc="5CE089E4">
      <w:start w:val="1"/>
      <w:numFmt w:val="bullet"/>
      <w:lvlText w:val="o"/>
      <w:lvlJc w:val="left"/>
      <w:pPr>
        <w:ind w:left="1440" w:hanging="360"/>
      </w:pPr>
      <w:rPr>
        <w:rFonts w:hint="default" w:ascii="Courier New" w:hAnsi="Courier New"/>
      </w:rPr>
    </w:lvl>
    <w:lvl w:ilvl="2" w:tplc="6FD0EBA2">
      <w:start w:val="1"/>
      <w:numFmt w:val="bullet"/>
      <w:lvlText w:val=""/>
      <w:lvlJc w:val="left"/>
      <w:pPr>
        <w:ind w:left="2160" w:hanging="360"/>
      </w:pPr>
      <w:rPr>
        <w:rFonts w:hint="default" w:ascii="Wingdings" w:hAnsi="Wingdings"/>
      </w:rPr>
    </w:lvl>
    <w:lvl w:ilvl="3" w:tplc="3CE23300">
      <w:start w:val="1"/>
      <w:numFmt w:val="bullet"/>
      <w:lvlText w:val=""/>
      <w:lvlJc w:val="left"/>
      <w:pPr>
        <w:ind w:left="2880" w:hanging="360"/>
      </w:pPr>
      <w:rPr>
        <w:rFonts w:hint="default" w:ascii="Symbol" w:hAnsi="Symbol"/>
      </w:rPr>
    </w:lvl>
    <w:lvl w:ilvl="4" w:tplc="F2E62212">
      <w:start w:val="1"/>
      <w:numFmt w:val="bullet"/>
      <w:lvlText w:val="o"/>
      <w:lvlJc w:val="left"/>
      <w:pPr>
        <w:ind w:left="3600" w:hanging="360"/>
      </w:pPr>
      <w:rPr>
        <w:rFonts w:hint="default" w:ascii="Courier New" w:hAnsi="Courier New"/>
      </w:rPr>
    </w:lvl>
    <w:lvl w:ilvl="5" w:tplc="62E42EFE">
      <w:start w:val="1"/>
      <w:numFmt w:val="bullet"/>
      <w:lvlText w:val=""/>
      <w:lvlJc w:val="left"/>
      <w:pPr>
        <w:ind w:left="4320" w:hanging="360"/>
      </w:pPr>
      <w:rPr>
        <w:rFonts w:hint="default" w:ascii="Wingdings" w:hAnsi="Wingdings"/>
      </w:rPr>
    </w:lvl>
    <w:lvl w:ilvl="6" w:tplc="12162FE4">
      <w:start w:val="1"/>
      <w:numFmt w:val="bullet"/>
      <w:lvlText w:val=""/>
      <w:lvlJc w:val="left"/>
      <w:pPr>
        <w:ind w:left="5040" w:hanging="360"/>
      </w:pPr>
      <w:rPr>
        <w:rFonts w:hint="default" w:ascii="Symbol" w:hAnsi="Symbol"/>
      </w:rPr>
    </w:lvl>
    <w:lvl w:ilvl="7" w:tplc="AEBCDDC6">
      <w:start w:val="1"/>
      <w:numFmt w:val="bullet"/>
      <w:lvlText w:val="o"/>
      <w:lvlJc w:val="left"/>
      <w:pPr>
        <w:ind w:left="5760" w:hanging="360"/>
      </w:pPr>
      <w:rPr>
        <w:rFonts w:hint="default" w:ascii="Courier New" w:hAnsi="Courier New"/>
      </w:rPr>
    </w:lvl>
    <w:lvl w:ilvl="8" w:tplc="B028A392">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859E2"/>
    <w:rsid w:val="00145492"/>
    <w:rsid w:val="001967CB"/>
    <w:rsid w:val="0020ABA3"/>
    <w:rsid w:val="00278C35"/>
    <w:rsid w:val="0032FEB6"/>
    <w:rsid w:val="00334505"/>
    <w:rsid w:val="003B63C8"/>
    <w:rsid w:val="003B7FAC"/>
    <w:rsid w:val="003D522A"/>
    <w:rsid w:val="003F70DA"/>
    <w:rsid w:val="004239C6"/>
    <w:rsid w:val="004677BD"/>
    <w:rsid w:val="0048C626"/>
    <w:rsid w:val="005655C3"/>
    <w:rsid w:val="0065EF9D"/>
    <w:rsid w:val="00670F8A"/>
    <w:rsid w:val="00683ADC"/>
    <w:rsid w:val="00733477"/>
    <w:rsid w:val="00757A65"/>
    <w:rsid w:val="0078713F"/>
    <w:rsid w:val="007A3B4C"/>
    <w:rsid w:val="007E1BBE"/>
    <w:rsid w:val="0087095E"/>
    <w:rsid w:val="00881A26"/>
    <w:rsid w:val="00887605"/>
    <w:rsid w:val="00961797"/>
    <w:rsid w:val="0097020A"/>
    <w:rsid w:val="00A04D64"/>
    <w:rsid w:val="00A747DB"/>
    <w:rsid w:val="00A82FDA"/>
    <w:rsid w:val="00B30BC3"/>
    <w:rsid w:val="00B73944"/>
    <w:rsid w:val="00B97675"/>
    <w:rsid w:val="00BE2081"/>
    <w:rsid w:val="00C16C86"/>
    <w:rsid w:val="00CF16D9"/>
    <w:rsid w:val="00D16800"/>
    <w:rsid w:val="00D7637C"/>
    <w:rsid w:val="00DA43E1"/>
    <w:rsid w:val="00DB6881"/>
    <w:rsid w:val="00DE2A0F"/>
    <w:rsid w:val="00E45797"/>
    <w:rsid w:val="00EA18EA"/>
    <w:rsid w:val="00EC4BD1"/>
    <w:rsid w:val="00FB27BD"/>
    <w:rsid w:val="00FE27EF"/>
    <w:rsid w:val="0100C4CF"/>
    <w:rsid w:val="011AC248"/>
    <w:rsid w:val="0129D43F"/>
    <w:rsid w:val="013398C6"/>
    <w:rsid w:val="0144E61B"/>
    <w:rsid w:val="0145EFAB"/>
    <w:rsid w:val="0149C956"/>
    <w:rsid w:val="014A4D35"/>
    <w:rsid w:val="015F9E9A"/>
    <w:rsid w:val="016893F8"/>
    <w:rsid w:val="016CB4D4"/>
    <w:rsid w:val="0173096A"/>
    <w:rsid w:val="0187DAEE"/>
    <w:rsid w:val="019E367D"/>
    <w:rsid w:val="01A8A807"/>
    <w:rsid w:val="01D1F9CD"/>
    <w:rsid w:val="01E948E4"/>
    <w:rsid w:val="02153110"/>
    <w:rsid w:val="02246BC6"/>
    <w:rsid w:val="02278866"/>
    <w:rsid w:val="023FA3E2"/>
    <w:rsid w:val="02403220"/>
    <w:rsid w:val="0248DC02"/>
    <w:rsid w:val="026FC0E0"/>
    <w:rsid w:val="02842690"/>
    <w:rsid w:val="02860446"/>
    <w:rsid w:val="02951708"/>
    <w:rsid w:val="02A946D1"/>
    <w:rsid w:val="02ADA104"/>
    <w:rsid w:val="02C87628"/>
    <w:rsid w:val="02CAD4A1"/>
    <w:rsid w:val="02D96125"/>
    <w:rsid w:val="02DA026F"/>
    <w:rsid w:val="03017C98"/>
    <w:rsid w:val="03142203"/>
    <w:rsid w:val="033027B8"/>
    <w:rsid w:val="035FE7A3"/>
    <w:rsid w:val="0382D5CA"/>
    <w:rsid w:val="0384B4B7"/>
    <w:rsid w:val="039C8C48"/>
    <w:rsid w:val="03C2813A"/>
    <w:rsid w:val="03D9F744"/>
    <w:rsid w:val="03E0B37F"/>
    <w:rsid w:val="040C1C38"/>
    <w:rsid w:val="0424E54E"/>
    <w:rsid w:val="04411697"/>
    <w:rsid w:val="044A41FD"/>
    <w:rsid w:val="0473B8F9"/>
    <w:rsid w:val="049D8746"/>
    <w:rsid w:val="04BC607B"/>
    <w:rsid w:val="04D84F03"/>
    <w:rsid w:val="04DC37D1"/>
    <w:rsid w:val="04DD906C"/>
    <w:rsid w:val="04DF6087"/>
    <w:rsid w:val="05028BB0"/>
    <w:rsid w:val="05073C07"/>
    <w:rsid w:val="051F6D37"/>
    <w:rsid w:val="052E7873"/>
    <w:rsid w:val="0551CC53"/>
    <w:rsid w:val="05536D5B"/>
    <w:rsid w:val="0573CC0E"/>
    <w:rsid w:val="057576C5"/>
    <w:rsid w:val="05765A46"/>
    <w:rsid w:val="0586F30A"/>
    <w:rsid w:val="058CBB97"/>
    <w:rsid w:val="05999ABA"/>
    <w:rsid w:val="059AA165"/>
    <w:rsid w:val="05A8DD3F"/>
    <w:rsid w:val="05AD280D"/>
    <w:rsid w:val="05B4A407"/>
    <w:rsid w:val="05C1B5B4"/>
    <w:rsid w:val="05E0C9DF"/>
    <w:rsid w:val="0624D9BB"/>
    <w:rsid w:val="06347BE9"/>
    <w:rsid w:val="0634CB8D"/>
    <w:rsid w:val="063D4467"/>
    <w:rsid w:val="065033E4"/>
    <w:rsid w:val="06528BEC"/>
    <w:rsid w:val="0657D6C5"/>
    <w:rsid w:val="06619CD8"/>
    <w:rsid w:val="0689CF78"/>
    <w:rsid w:val="06A40586"/>
    <w:rsid w:val="06AFE2A5"/>
    <w:rsid w:val="06C3364A"/>
    <w:rsid w:val="06C7260D"/>
    <w:rsid w:val="06CB73DB"/>
    <w:rsid w:val="06D1D493"/>
    <w:rsid w:val="06D7F176"/>
    <w:rsid w:val="06D94462"/>
    <w:rsid w:val="06E4D642"/>
    <w:rsid w:val="06EBB3B2"/>
    <w:rsid w:val="06EEDFA1"/>
    <w:rsid w:val="070F26FE"/>
    <w:rsid w:val="071801ED"/>
    <w:rsid w:val="071F2C47"/>
    <w:rsid w:val="07368234"/>
    <w:rsid w:val="073D9BE5"/>
    <w:rsid w:val="075AEF94"/>
    <w:rsid w:val="075E675E"/>
    <w:rsid w:val="078A1730"/>
    <w:rsid w:val="07958DA6"/>
    <w:rsid w:val="07A45414"/>
    <w:rsid w:val="07CD0921"/>
    <w:rsid w:val="07D4DD0E"/>
    <w:rsid w:val="07D5E6E1"/>
    <w:rsid w:val="07D978DF"/>
    <w:rsid w:val="07DBBD43"/>
    <w:rsid w:val="07E9BDF5"/>
    <w:rsid w:val="07FAD9EC"/>
    <w:rsid w:val="07FEB6B5"/>
    <w:rsid w:val="08045BDA"/>
    <w:rsid w:val="0823E389"/>
    <w:rsid w:val="083A5E5D"/>
    <w:rsid w:val="08603781"/>
    <w:rsid w:val="086D9EA0"/>
    <w:rsid w:val="08E283FA"/>
    <w:rsid w:val="08EA8DEC"/>
    <w:rsid w:val="08F42393"/>
    <w:rsid w:val="08FCD5A3"/>
    <w:rsid w:val="091B4AE9"/>
    <w:rsid w:val="0923F793"/>
    <w:rsid w:val="0924F380"/>
    <w:rsid w:val="0962C43F"/>
    <w:rsid w:val="0985D579"/>
    <w:rsid w:val="0992A220"/>
    <w:rsid w:val="09C3CA1A"/>
    <w:rsid w:val="09F59E3C"/>
    <w:rsid w:val="0A1A19F7"/>
    <w:rsid w:val="0A42A4E1"/>
    <w:rsid w:val="0A5579E1"/>
    <w:rsid w:val="0A7FC2B2"/>
    <w:rsid w:val="0AE7AE52"/>
    <w:rsid w:val="0AF3C3F5"/>
    <w:rsid w:val="0AF6DAEB"/>
    <w:rsid w:val="0AFF7442"/>
    <w:rsid w:val="0B0958D6"/>
    <w:rsid w:val="0B453FB3"/>
    <w:rsid w:val="0B466CBF"/>
    <w:rsid w:val="0B7FD8F0"/>
    <w:rsid w:val="0B887B14"/>
    <w:rsid w:val="0B9736A1"/>
    <w:rsid w:val="0B9D98C8"/>
    <w:rsid w:val="0BA8340B"/>
    <w:rsid w:val="0BDD3BFA"/>
    <w:rsid w:val="0BDE5BE4"/>
    <w:rsid w:val="0C407E5E"/>
    <w:rsid w:val="0C89F761"/>
    <w:rsid w:val="0C90BBB5"/>
    <w:rsid w:val="0C997BC3"/>
    <w:rsid w:val="0CC0CCE5"/>
    <w:rsid w:val="0CD2FD8D"/>
    <w:rsid w:val="0CD41ADC"/>
    <w:rsid w:val="0CE18536"/>
    <w:rsid w:val="0D01133C"/>
    <w:rsid w:val="0D0CB868"/>
    <w:rsid w:val="0D119614"/>
    <w:rsid w:val="0D161B3B"/>
    <w:rsid w:val="0D277AD7"/>
    <w:rsid w:val="0D2DD4DF"/>
    <w:rsid w:val="0D47E9CD"/>
    <w:rsid w:val="0D562DD8"/>
    <w:rsid w:val="0D673A8E"/>
    <w:rsid w:val="0D74E619"/>
    <w:rsid w:val="0D991750"/>
    <w:rsid w:val="0DB2A368"/>
    <w:rsid w:val="0DB7B2ED"/>
    <w:rsid w:val="0DDC5FF5"/>
    <w:rsid w:val="0E1797B6"/>
    <w:rsid w:val="0E304F9A"/>
    <w:rsid w:val="0E3E2915"/>
    <w:rsid w:val="0E40307D"/>
    <w:rsid w:val="0E61335B"/>
    <w:rsid w:val="0E71129C"/>
    <w:rsid w:val="0E79D280"/>
    <w:rsid w:val="0E85B8F8"/>
    <w:rsid w:val="0E8BA3D8"/>
    <w:rsid w:val="0E9A0CFE"/>
    <w:rsid w:val="0EAD8E10"/>
    <w:rsid w:val="0EB704B1"/>
    <w:rsid w:val="0EC45868"/>
    <w:rsid w:val="0EF8645C"/>
    <w:rsid w:val="0F0EAF84"/>
    <w:rsid w:val="0F13319E"/>
    <w:rsid w:val="0F231B60"/>
    <w:rsid w:val="0F381CED"/>
    <w:rsid w:val="0F3DA28C"/>
    <w:rsid w:val="0F3DF4F6"/>
    <w:rsid w:val="0F4933CA"/>
    <w:rsid w:val="0F5E5D58"/>
    <w:rsid w:val="0F68144E"/>
    <w:rsid w:val="0F6DA346"/>
    <w:rsid w:val="0F81CA56"/>
    <w:rsid w:val="0FAD085C"/>
    <w:rsid w:val="0FAF9972"/>
    <w:rsid w:val="0FDC6F5F"/>
    <w:rsid w:val="0FF9E4C8"/>
    <w:rsid w:val="1011E514"/>
    <w:rsid w:val="10584F96"/>
    <w:rsid w:val="106F479B"/>
    <w:rsid w:val="107A5CEB"/>
    <w:rsid w:val="107ED11E"/>
    <w:rsid w:val="10917544"/>
    <w:rsid w:val="10930CEA"/>
    <w:rsid w:val="1097423F"/>
    <w:rsid w:val="10C6D5D2"/>
    <w:rsid w:val="10FCF957"/>
    <w:rsid w:val="1101F2DB"/>
    <w:rsid w:val="112705A1"/>
    <w:rsid w:val="112F8314"/>
    <w:rsid w:val="11386D69"/>
    <w:rsid w:val="11390E1B"/>
    <w:rsid w:val="1166CBA0"/>
    <w:rsid w:val="11A476F8"/>
    <w:rsid w:val="11B4F4CA"/>
    <w:rsid w:val="11B756BA"/>
    <w:rsid w:val="11CF83F3"/>
    <w:rsid w:val="11D002D0"/>
    <w:rsid w:val="11EA47E8"/>
    <w:rsid w:val="120D7FDE"/>
    <w:rsid w:val="12125742"/>
    <w:rsid w:val="1217F8C8"/>
    <w:rsid w:val="122DE828"/>
    <w:rsid w:val="1244C827"/>
    <w:rsid w:val="125BB147"/>
    <w:rsid w:val="126E12AA"/>
    <w:rsid w:val="12738DC1"/>
    <w:rsid w:val="127C829B"/>
    <w:rsid w:val="127E9270"/>
    <w:rsid w:val="1288553B"/>
    <w:rsid w:val="128B5BEB"/>
    <w:rsid w:val="12989BA0"/>
    <w:rsid w:val="129F298D"/>
    <w:rsid w:val="12B21036"/>
    <w:rsid w:val="12B4F0E5"/>
    <w:rsid w:val="12C5EC0D"/>
    <w:rsid w:val="1303C393"/>
    <w:rsid w:val="130BED77"/>
    <w:rsid w:val="1328A4C2"/>
    <w:rsid w:val="133F4352"/>
    <w:rsid w:val="13448107"/>
    <w:rsid w:val="13465CF5"/>
    <w:rsid w:val="135F9350"/>
    <w:rsid w:val="137FC0A8"/>
    <w:rsid w:val="138230C1"/>
    <w:rsid w:val="13888D72"/>
    <w:rsid w:val="13B25759"/>
    <w:rsid w:val="13E0F99A"/>
    <w:rsid w:val="13F07A32"/>
    <w:rsid w:val="14079A5F"/>
    <w:rsid w:val="14082967"/>
    <w:rsid w:val="1420582E"/>
    <w:rsid w:val="1422ABD5"/>
    <w:rsid w:val="1425FD4E"/>
    <w:rsid w:val="144F9A2E"/>
    <w:rsid w:val="145278EC"/>
    <w:rsid w:val="145339C4"/>
    <w:rsid w:val="1472BA3A"/>
    <w:rsid w:val="14A16701"/>
    <w:rsid w:val="14B6F74E"/>
    <w:rsid w:val="14BFDA2B"/>
    <w:rsid w:val="14C30259"/>
    <w:rsid w:val="14D66886"/>
    <w:rsid w:val="14DB4C1D"/>
    <w:rsid w:val="14DD91D9"/>
    <w:rsid w:val="14DFFD23"/>
    <w:rsid w:val="150D0E21"/>
    <w:rsid w:val="1522AF64"/>
    <w:rsid w:val="15265E50"/>
    <w:rsid w:val="152C72A6"/>
    <w:rsid w:val="154B4992"/>
    <w:rsid w:val="15585521"/>
    <w:rsid w:val="1576B584"/>
    <w:rsid w:val="15966519"/>
    <w:rsid w:val="15A919FD"/>
    <w:rsid w:val="15B60270"/>
    <w:rsid w:val="15BCCA55"/>
    <w:rsid w:val="15CE9770"/>
    <w:rsid w:val="15E2248A"/>
    <w:rsid w:val="15E41307"/>
    <w:rsid w:val="15EEBC5E"/>
    <w:rsid w:val="15F48836"/>
    <w:rsid w:val="160A9BB4"/>
    <w:rsid w:val="161987FA"/>
    <w:rsid w:val="1626CB90"/>
    <w:rsid w:val="1630E3C4"/>
    <w:rsid w:val="1633C2D8"/>
    <w:rsid w:val="167758E2"/>
    <w:rsid w:val="16B97EB0"/>
    <w:rsid w:val="16D2B61C"/>
    <w:rsid w:val="16FA61B6"/>
    <w:rsid w:val="1716A87A"/>
    <w:rsid w:val="172B5002"/>
    <w:rsid w:val="172D6339"/>
    <w:rsid w:val="1745CEF2"/>
    <w:rsid w:val="1758034B"/>
    <w:rsid w:val="1769524E"/>
    <w:rsid w:val="177B3D43"/>
    <w:rsid w:val="1782F982"/>
    <w:rsid w:val="178AD7D3"/>
    <w:rsid w:val="17C31790"/>
    <w:rsid w:val="17C8D1A9"/>
    <w:rsid w:val="17C935E1"/>
    <w:rsid w:val="17D415EB"/>
    <w:rsid w:val="18018240"/>
    <w:rsid w:val="184995A6"/>
    <w:rsid w:val="184A3C7B"/>
    <w:rsid w:val="18531C1F"/>
    <w:rsid w:val="18A6CA5A"/>
    <w:rsid w:val="18C34FC1"/>
    <w:rsid w:val="18E06AF4"/>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095755"/>
    <w:rsid w:val="1A1D9C1F"/>
    <w:rsid w:val="1A5E2985"/>
    <w:rsid w:val="1A5FEF54"/>
    <w:rsid w:val="1A67C5C1"/>
    <w:rsid w:val="1A744D4E"/>
    <w:rsid w:val="1A777DF8"/>
    <w:rsid w:val="1AA6DB5B"/>
    <w:rsid w:val="1AAA7542"/>
    <w:rsid w:val="1AB87533"/>
    <w:rsid w:val="1ABAFA29"/>
    <w:rsid w:val="1AC5023D"/>
    <w:rsid w:val="1AD249BC"/>
    <w:rsid w:val="1AD8A20E"/>
    <w:rsid w:val="1AE7EFB0"/>
    <w:rsid w:val="1B05B6E6"/>
    <w:rsid w:val="1B08550D"/>
    <w:rsid w:val="1B225E9D"/>
    <w:rsid w:val="1B245B2D"/>
    <w:rsid w:val="1B3AC3D0"/>
    <w:rsid w:val="1B3F5471"/>
    <w:rsid w:val="1B5A33C5"/>
    <w:rsid w:val="1B76119D"/>
    <w:rsid w:val="1B82AC1B"/>
    <w:rsid w:val="1BAE1C49"/>
    <w:rsid w:val="1BB270AD"/>
    <w:rsid w:val="1BB9FA31"/>
    <w:rsid w:val="1BD2E267"/>
    <w:rsid w:val="1BD55CF8"/>
    <w:rsid w:val="1BDE3841"/>
    <w:rsid w:val="1BF24F37"/>
    <w:rsid w:val="1BF304C2"/>
    <w:rsid w:val="1C1EB667"/>
    <w:rsid w:val="1C25BFFE"/>
    <w:rsid w:val="1C2D9EF8"/>
    <w:rsid w:val="1C3C88B6"/>
    <w:rsid w:val="1C63A48E"/>
    <w:rsid w:val="1C84D4F1"/>
    <w:rsid w:val="1C96A45F"/>
    <w:rsid w:val="1CABE1E0"/>
    <w:rsid w:val="1CB99ED3"/>
    <w:rsid w:val="1CDC58DC"/>
    <w:rsid w:val="1CE1E6F6"/>
    <w:rsid w:val="1D2CCBC4"/>
    <w:rsid w:val="1D369CA8"/>
    <w:rsid w:val="1D510BB7"/>
    <w:rsid w:val="1D5CE8AA"/>
    <w:rsid w:val="1D5DD3E1"/>
    <w:rsid w:val="1D679680"/>
    <w:rsid w:val="1D6B99EE"/>
    <w:rsid w:val="1D8319B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971FC0"/>
    <w:rsid w:val="1EA099AF"/>
    <w:rsid w:val="1EBAB88A"/>
    <w:rsid w:val="1ECC3BC5"/>
    <w:rsid w:val="1ED2BB10"/>
    <w:rsid w:val="1ED364D2"/>
    <w:rsid w:val="1EE23964"/>
    <w:rsid w:val="1EF324DB"/>
    <w:rsid w:val="1F139D3A"/>
    <w:rsid w:val="1F323F68"/>
    <w:rsid w:val="1F53470A"/>
    <w:rsid w:val="1F591D82"/>
    <w:rsid w:val="1F5DF29E"/>
    <w:rsid w:val="1F69199E"/>
    <w:rsid w:val="1F6B0371"/>
    <w:rsid w:val="1F756BEA"/>
    <w:rsid w:val="1F7676D7"/>
    <w:rsid w:val="1F78F22E"/>
    <w:rsid w:val="1F7DFD62"/>
    <w:rsid w:val="1FB0BCAC"/>
    <w:rsid w:val="1FC16E6E"/>
    <w:rsid w:val="1FC98746"/>
    <w:rsid w:val="1FDA00FE"/>
    <w:rsid w:val="1FDA224A"/>
    <w:rsid w:val="1FF78E9E"/>
    <w:rsid w:val="20013EF6"/>
    <w:rsid w:val="2002A8BE"/>
    <w:rsid w:val="205AA574"/>
    <w:rsid w:val="2062F26C"/>
    <w:rsid w:val="20663E0A"/>
    <w:rsid w:val="206FA245"/>
    <w:rsid w:val="20821A49"/>
    <w:rsid w:val="20A84DB5"/>
    <w:rsid w:val="20B74757"/>
    <w:rsid w:val="20E053F4"/>
    <w:rsid w:val="20F8574B"/>
    <w:rsid w:val="20FAE8F0"/>
    <w:rsid w:val="20FE1A85"/>
    <w:rsid w:val="211EB97D"/>
    <w:rsid w:val="212D7305"/>
    <w:rsid w:val="2187162E"/>
    <w:rsid w:val="219B9F9B"/>
    <w:rsid w:val="21A68291"/>
    <w:rsid w:val="21C17C2C"/>
    <w:rsid w:val="21DE36FA"/>
    <w:rsid w:val="21F56FEE"/>
    <w:rsid w:val="21F82D89"/>
    <w:rsid w:val="2207D7AA"/>
    <w:rsid w:val="220FC5A6"/>
    <w:rsid w:val="2220F0D8"/>
    <w:rsid w:val="22398C9B"/>
    <w:rsid w:val="223A4E0C"/>
    <w:rsid w:val="22654B8A"/>
    <w:rsid w:val="22695824"/>
    <w:rsid w:val="227267F1"/>
    <w:rsid w:val="2285801C"/>
    <w:rsid w:val="22A53BC0"/>
    <w:rsid w:val="230F120B"/>
    <w:rsid w:val="230F842B"/>
    <w:rsid w:val="23330A4F"/>
    <w:rsid w:val="23486CDF"/>
    <w:rsid w:val="23534A2B"/>
    <w:rsid w:val="236CADDD"/>
    <w:rsid w:val="236D89B5"/>
    <w:rsid w:val="2372A876"/>
    <w:rsid w:val="239B7D8B"/>
    <w:rsid w:val="23A59F13"/>
    <w:rsid w:val="23BA2D02"/>
    <w:rsid w:val="23C72752"/>
    <w:rsid w:val="23F05704"/>
    <w:rsid w:val="23FBF79A"/>
    <w:rsid w:val="24084F0F"/>
    <w:rsid w:val="24150609"/>
    <w:rsid w:val="243498BE"/>
    <w:rsid w:val="243589FC"/>
    <w:rsid w:val="2441164C"/>
    <w:rsid w:val="244995D5"/>
    <w:rsid w:val="245B629A"/>
    <w:rsid w:val="24814F65"/>
    <w:rsid w:val="248E9476"/>
    <w:rsid w:val="2492D66E"/>
    <w:rsid w:val="24CDB9D5"/>
    <w:rsid w:val="253D055F"/>
    <w:rsid w:val="254AC355"/>
    <w:rsid w:val="254E0434"/>
    <w:rsid w:val="255205A8"/>
    <w:rsid w:val="2561C6AC"/>
    <w:rsid w:val="2565838E"/>
    <w:rsid w:val="2577F839"/>
    <w:rsid w:val="25895673"/>
    <w:rsid w:val="2597D8B6"/>
    <w:rsid w:val="259E86A7"/>
    <w:rsid w:val="259EBFBE"/>
    <w:rsid w:val="25AE404F"/>
    <w:rsid w:val="25C43B21"/>
    <w:rsid w:val="25CD7ED4"/>
    <w:rsid w:val="25D01D36"/>
    <w:rsid w:val="2616173C"/>
    <w:rsid w:val="2672D082"/>
    <w:rsid w:val="26ABE27C"/>
    <w:rsid w:val="26B5F26A"/>
    <w:rsid w:val="26C958B2"/>
    <w:rsid w:val="26D795CF"/>
    <w:rsid w:val="26DA7EFB"/>
    <w:rsid w:val="2706B0CF"/>
    <w:rsid w:val="2708989D"/>
    <w:rsid w:val="2733DA62"/>
    <w:rsid w:val="2739C310"/>
    <w:rsid w:val="273AF588"/>
    <w:rsid w:val="273DAAD0"/>
    <w:rsid w:val="27599A63"/>
    <w:rsid w:val="276A97C8"/>
    <w:rsid w:val="27831D58"/>
    <w:rsid w:val="27840DC8"/>
    <w:rsid w:val="2796F91D"/>
    <w:rsid w:val="279DD5C7"/>
    <w:rsid w:val="27ADE468"/>
    <w:rsid w:val="27B94596"/>
    <w:rsid w:val="27D85AD4"/>
    <w:rsid w:val="27E7162F"/>
    <w:rsid w:val="282CEB76"/>
    <w:rsid w:val="2831A8E8"/>
    <w:rsid w:val="28580427"/>
    <w:rsid w:val="286BBA89"/>
    <w:rsid w:val="28755DB8"/>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CB0232"/>
    <w:rsid w:val="29DC782C"/>
    <w:rsid w:val="2A1F3807"/>
    <w:rsid w:val="2A3414FA"/>
    <w:rsid w:val="2A4BA6E1"/>
    <w:rsid w:val="2A686F3D"/>
    <w:rsid w:val="2A6BDA7F"/>
    <w:rsid w:val="2A6F7043"/>
    <w:rsid w:val="2AAFDF2E"/>
    <w:rsid w:val="2AD531E5"/>
    <w:rsid w:val="2AD991BB"/>
    <w:rsid w:val="2AE6FE94"/>
    <w:rsid w:val="2AEC6334"/>
    <w:rsid w:val="2AF28F48"/>
    <w:rsid w:val="2B095B79"/>
    <w:rsid w:val="2B18595E"/>
    <w:rsid w:val="2B1CD90C"/>
    <w:rsid w:val="2B303B44"/>
    <w:rsid w:val="2B3E4CD7"/>
    <w:rsid w:val="2B42C564"/>
    <w:rsid w:val="2B4BF512"/>
    <w:rsid w:val="2B4E8FB4"/>
    <w:rsid w:val="2B56C471"/>
    <w:rsid w:val="2B844AAC"/>
    <w:rsid w:val="2B9C40E2"/>
    <w:rsid w:val="2BBA8B87"/>
    <w:rsid w:val="2BEE0C86"/>
    <w:rsid w:val="2BEE8D76"/>
    <w:rsid w:val="2BF99B97"/>
    <w:rsid w:val="2C02A9C2"/>
    <w:rsid w:val="2C150998"/>
    <w:rsid w:val="2C3EC7A8"/>
    <w:rsid w:val="2C421ABC"/>
    <w:rsid w:val="2C604AAD"/>
    <w:rsid w:val="2C707F0A"/>
    <w:rsid w:val="2C7C158E"/>
    <w:rsid w:val="2C7C4B9F"/>
    <w:rsid w:val="2C7EEB1A"/>
    <w:rsid w:val="2C8C4637"/>
    <w:rsid w:val="2CA50A6E"/>
    <w:rsid w:val="2CB08583"/>
    <w:rsid w:val="2CB101C8"/>
    <w:rsid w:val="2CB1D222"/>
    <w:rsid w:val="2CB4202D"/>
    <w:rsid w:val="2CB7E833"/>
    <w:rsid w:val="2CB9EAD8"/>
    <w:rsid w:val="2CC01B4D"/>
    <w:rsid w:val="2CD9E9C6"/>
    <w:rsid w:val="2CE7F91D"/>
    <w:rsid w:val="2CFAE4C5"/>
    <w:rsid w:val="2D1879E3"/>
    <w:rsid w:val="2D1CCA57"/>
    <w:rsid w:val="2D2CFF95"/>
    <w:rsid w:val="2D2DCB05"/>
    <w:rsid w:val="2D46B12E"/>
    <w:rsid w:val="2D474302"/>
    <w:rsid w:val="2D50C0FC"/>
    <w:rsid w:val="2D82B322"/>
    <w:rsid w:val="2D8E9CDD"/>
    <w:rsid w:val="2DA649CF"/>
    <w:rsid w:val="2DE09A8A"/>
    <w:rsid w:val="2DF25A4D"/>
    <w:rsid w:val="2DF2A765"/>
    <w:rsid w:val="2DF6B64B"/>
    <w:rsid w:val="2DF763E7"/>
    <w:rsid w:val="2E1A0429"/>
    <w:rsid w:val="2E2CF40F"/>
    <w:rsid w:val="2E3B53CA"/>
    <w:rsid w:val="2E42825D"/>
    <w:rsid w:val="2E855F6C"/>
    <w:rsid w:val="2E8A63AE"/>
    <w:rsid w:val="2E98681A"/>
    <w:rsid w:val="2EAF8AA4"/>
    <w:rsid w:val="2EBB8674"/>
    <w:rsid w:val="2ECF0C45"/>
    <w:rsid w:val="2EDB29DE"/>
    <w:rsid w:val="2EEE3F46"/>
    <w:rsid w:val="2EF0746B"/>
    <w:rsid w:val="2EF75B9C"/>
    <w:rsid w:val="2EF8AC48"/>
    <w:rsid w:val="2EFAC9B9"/>
    <w:rsid w:val="2F075A7B"/>
    <w:rsid w:val="2F102D56"/>
    <w:rsid w:val="2F126F25"/>
    <w:rsid w:val="2F1D4AD4"/>
    <w:rsid w:val="2F2699E0"/>
    <w:rsid w:val="2F2A06C0"/>
    <w:rsid w:val="2F2A7C5E"/>
    <w:rsid w:val="2F4816B1"/>
    <w:rsid w:val="2F678E72"/>
    <w:rsid w:val="2F6E0D60"/>
    <w:rsid w:val="2F89C79D"/>
    <w:rsid w:val="2FCBC9A3"/>
    <w:rsid w:val="2FCEF230"/>
    <w:rsid w:val="2FD15BA5"/>
    <w:rsid w:val="2FE45107"/>
    <w:rsid w:val="2FE5B8D0"/>
    <w:rsid w:val="301C270C"/>
    <w:rsid w:val="301DBB68"/>
    <w:rsid w:val="3028B22B"/>
    <w:rsid w:val="303D36F3"/>
    <w:rsid w:val="30522AEF"/>
    <w:rsid w:val="3052F609"/>
    <w:rsid w:val="30644F90"/>
    <w:rsid w:val="3099E4AA"/>
    <w:rsid w:val="30B03CEC"/>
    <w:rsid w:val="30C30843"/>
    <w:rsid w:val="30E22F5A"/>
    <w:rsid w:val="315A4835"/>
    <w:rsid w:val="315F852B"/>
    <w:rsid w:val="31673A7C"/>
    <w:rsid w:val="31694DE9"/>
    <w:rsid w:val="316DD1A8"/>
    <w:rsid w:val="319E63B1"/>
    <w:rsid w:val="31A6DAEC"/>
    <w:rsid w:val="31BA3108"/>
    <w:rsid w:val="31BCF3AC"/>
    <w:rsid w:val="31CC3647"/>
    <w:rsid w:val="31E6B351"/>
    <w:rsid w:val="31FDDA0A"/>
    <w:rsid w:val="3218215B"/>
    <w:rsid w:val="321B391D"/>
    <w:rsid w:val="323E878F"/>
    <w:rsid w:val="32439B47"/>
    <w:rsid w:val="3259D794"/>
    <w:rsid w:val="3290AC1B"/>
    <w:rsid w:val="32979207"/>
    <w:rsid w:val="32B68AE2"/>
    <w:rsid w:val="32BA0AF8"/>
    <w:rsid w:val="32D2F5CC"/>
    <w:rsid w:val="32DAF2F2"/>
    <w:rsid w:val="32E0DAB3"/>
    <w:rsid w:val="32FFC758"/>
    <w:rsid w:val="3325E7F3"/>
    <w:rsid w:val="3330C32C"/>
    <w:rsid w:val="33461683"/>
    <w:rsid w:val="33580411"/>
    <w:rsid w:val="3358E4B8"/>
    <w:rsid w:val="3378C4DD"/>
    <w:rsid w:val="33B61CCB"/>
    <w:rsid w:val="33C940CF"/>
    <w:rsid w:val="33CC431B"/>
    <w:rsid w:val="33FB1F16"/>
    <w:rsid w:val="33FB3F1E"/>
    <w:rsid w:val="342F17B1"/>
    <w:rsid w:val="343CA023"/>
    <w:rsid w:val="344EE0E1"/>
    <w:rsid w:val="34510204"/>
    <w:rsid w:val="347F3558"/>
    <w:rsid w:val="348B3716"/>
    <w:rsid w:val="34A10B33"/>
    <w:rsid w:val="34AE92BD"/>
    <w:rsid w:val="34BB3BB2"/>
    <w:rsid w:val="34BE653C"/>
    <w:rsid w:val="34DF1541"/>
    <w:rsid w:val="34EF80F3"/>
    <w:rsid w:val="35097BC5"/>
    <w:rsid w:val="35243A1B"/>
    <w:rsid w:val="352EE08D"/>
    <w:rsid w:val="355DD993"/>
    <w:rsid w:val="3577F8F5"/>
    <w:rsid w:val="3585928D"/>
    <w:rsid w:val="3587F6EE"/>
    <w:rsid w:val="358C1D93"/>
    <w:rsid w:val="358C2877"/>
    <w:rsid w:val="359BAA6C"/>
    <w:rsid w:val="35AFB342"/>
    <w:rsid w:val="35C99C47"/>
    <w:rsid w:val="35FCE249"/>
    <w:rsid w:val="35FFD596"/>
    <w:rsid w:val="36091FB4"/>
    <w:rsid w:val="361662DD"/>
    <w:rsid w:val="362A9C83"/>
    <w:rsid w:val="362DE1C7"/>
    <w:rsid w:val="3634B2B0"/>
    <w:rsid w:val="363F7B08"/>
    <w:rsid w:val="36401D32"/>
    <w:rsid w:val="3660DFDB"/>
    <w:rsid w:val="36704A91"/>
    <w:rsid w:val="3676BD34"/>
    <w:rsid w:val="367A2D5A"/>
    <w:rsid w:val="369F66FE"/>
    <w:rsid w:val="36B4062B"/>
    <w:rsid w:val="36D37257"/>
    <w:rsid w:val="36D564D3"/>
    <w:rsid w:val="36D74E7A"/>
    <w:rsid w:val="36DFC389"/>
    <w:rsid w:val="36ED249A"/>
    <w:rsid w:val="3711A6D2"/>
    <w:rsid w:val="371C8251"/>
    <w:rsid w:val="3734E3D8"/>
    <w:rsid w:val="3750AB3E"/>
    <w:rsid w:val="378EB192"/>
    <w:rsid w:val="379426BF"/>
    <w:rsid w:val="379C96D4"/>
    <w:rsid w:val="37C78FB2"/>
    <w:rsid w:val="37D8B907"/>
    <w:rsid w:val="37E28193"/>
    <w:rsid w:val="37FDBA3D"/>
    <w:rsid w:val="382F99F9"/>
    <w:rsid w:val="385337E5"/>
    <w:rsid w:val="385C08A8"/>
    <w:rsid w:val="3863A118"/>
    <w:rsid w:val="386C088E"/>
    <w:rsid w:val="3876B450"/>
    <w:rsid w:val="3879CA14"/>
    <w:rsid w:val="387C0CE6"/>
    <w:rsid w:val="38840C19"/>
    <w:rsid w:val="389C135F"/>
    <w:rsid w:val="389E7995"/>
    <w:rsid w:val="38A4DFDB"/>
    <w:rsid w:val="38B285B8"/>
    <w:rsid w:val="38C42B64"/>
    <w:rsid w:val="38C7D41A"/>
    <w:rsid w:val="38C9F848"/>
    <w:rsid w:val="38CB26E6"/>
    <w:rsid w:val="38CFC6E7"/>
    <w:rsid w:val="38DA9F78"/>
    <w:rsid w:val="38F09EC2"/>
    <w:rsid w:val="38FA4AD0"/>
    <w:rsid w:val="3909154D"/>
    <w:rsid w:val="391D8BAC"/>
    <w:rsid w:val="3933C046"/>
    <w:rsid w:val="3951E860"/>
    <w:rsid w:val="395FCC2F"/>
    <w:rsid w:val="39746200"/>
    <w:rsid w:val="3976D094"/>
    <w:rsid w:val="39943C6A"/>
    <w:rsid w:val="399E6557"/>
    <w:rsid w:val="39AC364B"/>
    <w:rsid w:val="39ADE172"/>
    <w:rsid w:val="39DF7C9A"/>
    <w:rsid w:val="39E80790"/>
    <w:rsid w:val="39EB1D58"/>
    <w:rsid w:val="3A18BA24"/>
    <w:rsid w:val="3A2C36B4"/>
    <w:rsid w:val="3A35E6C7"/>
    <w:rsid w:val="3A44C7A0"/>
    <w:rsid w:val="3A48BC7C"/>
    <w:rsid w:val="3A4D01C4"/>
    <w:rsid w:val="3A7AFF49"/>
    <w:rsid w:val="3A87CAD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EE85F"/>
    <w:rsid w:val="3BBC9ECD"/>
    <w:rsid w:val="3BCD59F4"/>
    <w:rsid w:val="3C071D45"/>
    <w:rsid w:val="3C081544"/>
    <w:rsid w:val="3C2DD96B"/>
    <w:rsid w:val="3C38EA21"/>
    <w:rsid w:val="3C8DB9C0"/>
    <w:rsid w:val="3CC053FD"/>
    <w:rsid w:val="3CC5E309"/>
    <w:rsid w:val="3CE6FF2A"/>
    <w:rsid w:val="3D12394B"/>
    <w:rsid w:val="3D16F497"/>
    <w:rsid w:val="3D4BF99D"/>
    <w:rsid w:val="3D5DEF8A"/>
    <w:rsid w:val="3D638B2E"/>
    <w:rsid w:val="3D6E4F3F"/>
    <w:rsid w:val="3D72F421"/>
    <w:rsid w:val="3D813003"/>
    <w:rsid w:val="3D8856CA"/>
    <w:rsid w:val="3DB35279"/>
    <w:rsid w:val="3DB96474"/>
    <w:rsid w:val="3DC77684"/>
    <w:rsid w:val="3DEBB11F"/>
    <w:rsid w:val="3E1DC836"/>
    <w:rsid w:val="3E3097B5"/>
    <w:rsid w:val="3E3A07F9"/>
    <w:rsid w:val="3E455E5A"/>
    <w:rsid w:val="3E7A5D74"/>
    <w:rsid w:val="3E9E1A7A"/>
    <w:rsid w:val="3EADAFF8"/>
    <w:rsid w:val="3EC0E65D"/>
    <w:rsid w:val="3EF09761"/>
    <w:rsid w:val="3EFA0566"/>
    <w:rsid w:val="3F11BC15"/>
    <w:rsid w:val="3F2561A0"/>
    <w:rsid w:val="3F43D3E8"/>
    <w:rsid w:val="3F612EF0"/>
    <w:rsid w:val="3F886625"/>
    <w:rsid w:val="3F8C4EB7"/>
    <w:rsid w:val="3F8C6227"/>
    <w:rsid w:val="3F9E68B3"/>
    <w:rsid w:val="3FAB0F82"/>
    <w:rsid w:val="3FD91609"/>
    <w:rsid w:val="3FDE8805"/>
    <w:rsid w:val="3FE77977"/>
    <w:rsid w:val="3FE8AE01"/>
    <w:rsid w:val="3FE9BD61"/>
    <w:rsid w:val="3FF626C3"/>
    <w:rsid w:val="40440167"/>
    <w:rsid w:val="4058595E"/>
    <w:rsid w:val="405A684C"/>
    <w:rsid w:val="4064511A"/>
    <w:rsid w:val="40B5DA90"/>
    <w:rsid w:val="40C7963D"/>
    <w:rsid w:val="40CA2D35"/>
    <w:rsid w:val="40E7E6F1"/>
    <w:rsid w:val="410F93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861BC6"/>
    <w:rsid w:val="42B193D2"/>
    <w:rsid w:val="42C69B23"/>
    <w:rsid w:val="42D16D4C"/>
    <w:rsid w:val="42E60DF2"/>
    <w:rsid w:val="42EF8486"/>
    <w:rsid w:val="4319DBD5"/>
    <w:rsid w:val="434208D9"/>
    <w:rsid w:val="43428591"/>
    <w:rsid w:val="438311C8"/>
    <w:rsid w:val="43843485"/>
    <w:rsid w:val="438F0DEF"/>
    <w:rsid w:val="43931DBD"/>
    <w:rsid w:val="43A6DC45"/>
    <w:rsid w:val="43BB99C0"/>
    <w:rsid w:val="43C0775C"/>
    <w:rsid w:val="43E26B42"/>
    <w:rsid w:val="43E5536C"/>
    <w:rsid w:val="43F3F603"/>
    <w:rsid w:val="44099BE5"/>
    <w:rsid w:val="440AAB48"/>
    <w:rsid w:val="44247932"/>
    <w:rsid w:val="44343E9C"/>
    <w:rsid w:val="44353894"/>
    <w:rsid w:val="44908D66"/>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5EAC237"/>
    <w:rsid w:val="45F86E4D"/>
    <w:rsid w:val="461F0F2D"/>
    <w:rsid w:val="462328F6"/>
    <w:rsid w:val="462F5CB3"/>
    <w:rsid w:val="46369E2A"/>
    <w:rsid w:val="463F3584"/>
    <w:rsid w:val="464EDB3E"/>
    <w:rsid w:val="4655C887"/>
    <w:rsid w:val="466F4BFD"/>
    <w:rsid w:val="467A2560"/>
    <w:rsid w:val="467F3114"/>
    <w:rsid w:val="46864F4F"/>
    <w:rsid w:val="469FDED1"/>
    <w:rsid w:val="46A748F6"/>
    <w:rsid w:val="46D078CF"/>
    <w:rsid w:val="46E33F31"/>
    <w:rsid w:val="46F796CB"/>
    <w:rsid w:val="4703CF1E"/>
    <w:rsid w:val="471888C7"/>
    <w:rsid w:val="4719C52E"/>
    <w:rsid w:val="47480DBB"/>
    <w:rsid w:val="47549617"/>
    <w:rsid w:val="475D7A37"/>
    <w:rsid w:val="4768F735"/>
    <w:rsid w:val="4781C5BB"/>
    <w:rsid w:val="478562D6"/>
    <w:rsid w:val="478FC04B"/>
    <w:rsid w:val="4797FF42"/>
    <w:rsid w:val="47A2B715"/>
    <w:rsid w:val="47AF3604"/>
    <w:rsid w:val="47B8FD90"/>
    <w:rsid w:val="47C51EEB"/>
    <w:rsid w:val="47D81EE2"/>
    <w:rsid w:val="47DD32E4"/>
    <w:rsid w:val="480B8867"/>
    <w:rsid w:val="481826E1"/>
    <w:rsid w:val="48430C31"/>
    <w:rsid w:val="4843A1D5"/>
    <w:rsid w:val="4848EC31"/>
    <w:rsid w:val="485814D8"/>
    <w:rsid w:val="486A0001"/>
    <w:rsid w:val="488A7343"/>
    <w:rsid w:val="488D1227"/>
    <w:rsid w:val="48FE6AEA"/>
    <w:rsid w:val="490B5B23"/>
    <w:rsid w:val="4916FBD1"/>
    <w:rsid w:val="4929DD43"/>
    <w:rsid w:val="49608F63"/>
    <w:rsid w:val="49674345"/>
    <w:rsid w:val="496E9168"/>
    <w:rsid w:val="499E3742"/>
    <w:rsid w:val="49CAD401"/>
    <w:rsid w:val="49D10CC4"/>
    <w:rsid w:val="49E34139"/>
    <w:rsid w:val="49EF2066"/>
    <w:rsid w:val="49EFD77A"/>
    <w:rsid w:val="4A3D32AC"/>
    <w:rsid w:val="4A4D2B6C"/>
    <w:rsid w:val="4A5AF4BB"/>
    <w:rsid w:val="4A79BFB5"/>
    <w:rsid w:val="4A90D41A"/>
    <w:rsid w:val="4A90DE84"/>
    <w:rsid w:val="4AC7BCA6"/>
    <w:rsid w:val="4AF4DC3A"/>
    <w:rsid w:val="4AFE0CB9"/>
    <w:rsid w:val="4B19A762"/>
    <w:rsid w:val="4B22DDB8"/>
    <w:rsid w:val="4B45B8AA"/>
    <w:rsid w:val="4B545607"/>
    <w:rsid w:val="4B709585"/>
    <w:rsid w:val="4B7474BB"/>
    <w:rsid w:val="4B9576BB"/>
    <w:rsid w:val="4BA30B88"/>
    <w:rsid w:val="4BAED31F"/>
    <w:rsid w:val="4BD9639A"/>
    <w:rsid w:val="4BFE83C8"/>
    <w:rsid w:val="4C16BCBB"/>
    <w:rsid w:val="4C1D59F9"/>
    <w:rsid w:val="4C1EE8CD"/>
    <w:rsid w:val="4C548FA3"/>
    <w:rsid w:val="4C70FB66"/>
    <w:rsid w:val="4C7BC2AC"/>
    <w:rsid w:val="4C8ED9E6"/>
    <w:rsid w:val="4C964113"/>
    <w:rsid w:val="4C9AD549"/>
    <w:rsid w:val="4C9E3274"/>
    <w:rsid w:val="4CBA5A13"/>
    <w:rsid w:val="4CC449B9"/>
    <w:rsid w:val="4CDEE10A"/>
    <w:rsid w:val="4D3AA2DB"/>
    <w:rsid w:val="4D3AFF81"/>
    <w:rsid w:val="4D4BC414"/>
    <w:rsid w:val="4D54F41A"/>
    <w:rsid w:val="4D7C8AC0"/>
    <w:rsid w:val="4D7D50BB"/>
    <w:rsid w:val="4D883D64"/>
    <w:rsid w:val="4DAE9FFA"/>
    <w:rsid w:val="4DC5DFAD"/>
    <w:rsid w:val="4DF31F44"/>
    <w:rsid w:val="4E0393B8"/>
    <w:rsid w:val="4E04148F"/>
    <w:rsid w:val="4E2216CC"/>
    <w:rsid w:val="4E45CC13"/>
    <w:rsid w:val="4E4E4966"/>
    <w:rsid w:val="4EC3A0CB"/>
    <w:rsid w:val="4ED378B5"/>
    <w:rsid w:val="4ED7AAB6"/>
    <w:rsid w:val="4EDC08BB"/>
    <w:rsid w:val="4EE713C7"/>
    <w:rsid w:val="4EE79162"/>
    <w:rsid w:val="4F003565"/>
    <w:rsid w:val="4F21014E"/>
    <w:rsid w:val="4F2F934E"/>
    <w:rsid w:val="4F3D2AE3"/>
    <w:rsid w:val="4F651458"/>
    <w:rsid w:val="4F6626F5"/>
    <w:rsid w:val="4F71F83D"/>
    <w:rsid w:val="4F7FC578"/>
    <w:rsid w:val="4F8EBCF8"/>
    <w:rsid w:val="4FAC2524"/>
    <w:rsid w:val="4FBE7CF9"/>
    <w:rsid w:val="4FE4A0DD"/>
    <w:rsid w:val="50074918"/>
    <w:rsid w:val="5014D384"/>
    <w:rsid w:val="501D6617"/>
    <w:rsid w:val="50251AEE"/>
    <w:rsid w:val="502FF5C8"/>
    <w:rsid w:val="50361ABC"/>
    <w:rsid w:val="503A6B7E"/>
    <w:rsid w:val="505B0FD2"/>
    <w:rsid w:val="505CC94B"/>
    <w:rsid w:val="50865784"/>
    <w:rsid w:val="50999F60"/>
    <w:rsid w:val="50AE2930"/>
    <w:rsid w:val="50B38C81"/>
    <w:rsid w:val="50D07D4C"/>
    <w:rsid w:val="50D3B682"/>
    <w:rsid w:val="50DFBEC6"/>
    <w:rsid w:val="51074B2F"/>
    <w:rsid w:val="510C7242"/>
    <w:rsid w:val="5138A48C"/>
    <w:rsid w:val="51419879"/>
    <w:rsid w:val="5172DEE1"/>
    <w:rsid w:val="517CA117"/>
    <w:rsid w:val="51847823"/>
    <w:rsid w:val="5190C04C"/>
    <w:rsid w:val="51DA44FC"/>
    <w:rsid w:val="51E4D401"/>
    <w:rsid w:val="51F83808"/>
    <w:rsid w:val="52003416"/>
    <w:rsid w:val="521C0643"/>
    <w:rsid w:val="522CC169"/>
    <w:rsid w:val="523282F7"/>
    <w:rsid w:val="523D763C"/>
    <w:rsid w:val="52D01A09"/>
    <w:rsid w:val="52D0A1EE"/>
    <w:rsid w:val="52DE2C87"/>
    <w:rsid w:val="530BA028"/>
    <w:rsid w:val="532AFF15"/>
    <w:rsid w:val="532BC358"/>
    <w:rsid w:val="5338B6E5"/>
    <w:rsid w:val="534403C4"/>
    <w:rsid w:val="535528A6"/>
    <w:rsid w:val="5373F23A"/>
    <w:rsid w:val="53A0467A"/>
    <w:rsid w:val="53A5183F"/>
    <w:rsid w:val="53A6DEC4"/>
    <w:rsid w:val="53AC5B0E"/>
    <w:rsid w:val="53BB6648"/>
    <w:rsid w:val="53C48941"/>
    <w:rsid w:val="53CABE4D"/>
    <w:rsid w:val="53D1121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316CD"/>
    <w:rsid w:val="54B8606B"/>
    <w:rsid w:val="54C7121B"/>
    <w:rsid w:val="54CE4EE9"/>
    <w:rsid w:val="54CF5B09"/>
    <w:rsid w:val="54FE1019"/>
    <w:rsid w:val="5502A0C7"/>
    <w:rsid w:val="551E67C0"/>
    <w:rsid w:val="5557E7BC"/>
    <w:rsid w:val="555DC475"/>
    <w:rsid w:val="5565317D"/>
    <w:rsid w:val="55A27D00"/>
    <w:rsid w:val="55AC2842"/>
    <w:rsid w:val="55B84DC0"/>
    <w:rsid w:val="55CAE18A"/>
    <w:rsid w:val="55D9460D"/>
    <w:rsid w:val="55DD279E"/>
    <w:rsid w:val="55DFE4C1"/>
    <w:rsid w:val="55FBE568"/>
    <w:rsid w:val="5607E47F"/>
    <w:rsid w:val="561BBABD"/>
    <w:rsid w:val="561C2741"/>
    <w:rsid w:val="5637C90A"/>
    <w:rsid w:val="563A1CE1"/>
    <w:rsid w:val="5650ABA4"/>
    <w:rsid w:val="5656E99A"/>
    <w:rsid w:val="5664FDA8"/>
    <w:rsid w:val="566DE094"/>
    <w:rsid w:val="568A69B3"/>
    <w:rsid w:val="56BF2FFB"/>
    <w:rsid w:val="56D030A6"/>
    <w:rsid w:val="56D48F5F"/>
    <w:rsid w:val="56E92468"/>
    <w:rsid w:val="56ECA7D7"/>
    <w:rsid w:val="57223573"/>
    <w:rsid w:val="573F30B6"/>
    <w:rsid w:val="5746F7F0"/>
    <w:rsid w:val="57655A3E"/>
    <w:rsid w:val="57731D54"/>
    <w:rsid w:val="57732422"/>
    <w:rsid w:val="57853035"/>
    <w:rsid w:val="57894651"/>
    <w:rsid w:val="578E24CB"/>
    <w:rsid w:val="579040C5"/>
    <w:rsid w:val="5799C96E"/>
    <w:rsid w:val="57A4D20F"/>
    <w:rsid w:val="57AD07C7"/>
    <w:rsid w:val="57B1DA74"/>
    <w:rsid w:val="58165D42"/>
    <w:rsid w:val="585544F0"/>
    <w:rsid w:val="585EDF39"/>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9E12D6"/>
    <w:rsid w:val="59CAF354"/>
    <w:rsid w:val="59F50B84"/>
    <w:rsid w:val="5A1A2693"/>
    <w:rsid w:val="5A1DE252"/>
    <w:rsid w:val="5A5C5283"/>
    <w:rsid w:val="5A6F381E"/>
    <w:rsid w:val="5A8A83A0"/>
    <w:rsid w:val="5A9B877E"/>
    <w:rsid w:val="5AC42A6C"/>
    <w:rsid w:val="5AD9CD39"/>
    <w:rsid w:val="5AE5E27B"/>
    <w:rsid w:val="5AF1776A"/>
    <w:rsid w:val="5AF98CE7"/>
    <w:rsid w:val="5AFAD8F3"/>
    <w:rsid w:val="5B0CA00D"/>
    <w:rsid w:val="5B12BE5A"/>
    <w:rsid w:val="5B1A6315"/>
    <w:rsid w:val="5B2DB0D8"/>
    <w:rsid w:val="5B2F9FBA"/>
    <w:rsid w:val="5B4D6273"/>
    <w:rsid w:val="5B5B6879"/>
    <w:rsid w:val="5B777C47"/>
    <w:rsid w:val="5B7FD659"/>
    <w:rsid w:val="5B7FE3B8"/>
    <w:rsid w:val="5B8114E4"/>
    <w:rsid w:val="5BB9CC30"/>
    <w:rsid w:val="5BC025F6"/>
    <w:rsid w:val="5BC7C1D1"/>
    <w:rsid w:val="5BCEB7FA"/>
    <w:rsid w:val="5BDA9BA1"/>
    <w:rsid w:val="5BE8E0A9"/>
    <w:rsid w:val="5BFC88DA"/>
    <w:rsid w:val="5C06633B"/>
    <w:rsid w:val="5C3FF5CF"/>
    <w:rsid w:val="5C47A0EC"/>
    <w:rsid w:val="5C65997F"/>
    <w:rsid w:val="5C6AE7A1"/>
    <w:rsid w:val="5C763934"/>
    <w:rsid w:val="5C84D114"/>
    <w:rsid w:val="5CA98BDA"/>
    <w:rsid w:val="5CC43BF0"/>
    <w:rsid w:val="5CC75077"/>
    <w:rsid w:val="5CEF4227"/>
    <w:rsid w:val="5CF7EFF4"/>
    <w:rsid w:val="5D2835BB"/>
    <w:rsid w:val="5D31077E"/>
    <w:rsid w:val="5D34F3CE"/>
    <w:rsid w:val="5D3770DF"/>
    <w:rsid w:val="5D3D5330"/>
    <w:rsid w:val="5D518467"/>
    <w:rsid w:val="5D63091B"/>
    <w:rsid w:val="5D70F144"/>
    <w:rsid w:val="5DFAD633"/>
    <w:rsid w:val="5E1FC50D"/>
    <w:rsid w:val="5E34DEB0"/>
    <w:rsid w:val="5E39F0E8"/>
    <w:rsid w:val="5E6BF004"/>
    <w:rsid w:val="5E6E04F2"/>
    <w:rsid w:val="5E8B3E64"/>
    <w:rsid w:val="5E8B43C9"/>
    <w:rsid w:val="5E9F88BF"/>
    <w:rsid w:val="5EA0E6F1"/>
    <w:rsid w:val="5EAC8BD3"/>
    <w:rsid w:val="5EC85D8A"/>
    <w:rsid w:val="5EDA1708"/>
    <w:rsid w:val="5EE36039"/>
    <w:rsid w:val="5EF66495"/>
    <w:rsid w:val="5EF90C8D"/>
    <w:rsid w:val="5F18C60D"/>
    <w:rsid w:val="5F621B68"/>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775E88"/>
    <w:rsid w:val="607BA603"/>
    <w:rsid w:val="60C24A26"/>
    <w:rsid w:val="60C509EB"/>
    <w:rsid w:val="60CD4803"/>
    <w:rsid w:val="60D23AEC"/>
    <w:rsid w:val="60D5A22F"/>
    <w:rsid w:val="60FA28AE"/>
    <w:rsid w:val="61046BF6"/>
    <w:rsid w:val="6118C81A"/>
    <w:rsid w:val="611B27E9"/>
    <w:rsid w:val="611D0302"/>
    <w:rsid w:val="612DD304"/>
    <w:rsid w:val="61521B72"/>
    <w:rsid w:val="6158130B"/>
    <w:rsid w:val="616D293B"/>
    <w:rsid w:val="61891AD1"/>
    <w:rsid w:val="619F1D39"/>
    <w:rsid w:val="61B24978"/>
    <w:rsid w:val="61D4DB32"/>
    <w:rsid w:val="6200092A"/>
    <w:rsid w:val="620FD08B"/>
    <w:rsid w:val="62139BAE"/>
    <w:rsid w:val="623ACFAE"/>
    <w:rsid w:val="623D2B1B"/>
    <w:rsid w:val="624510AE"/>
    <w:rsid w:val="625C39ED"/>
    <w:rsid w:val="626B3ABA"/>
    <w:rsid w:val="62A7D5C5"/>
    <w:rsid w:val="62C4C507"/>
    <w:rsid w:val="62F80004"/>
    <w:rsid w:val="62FF5EFB"/>
    <w:rsid w:val="6302C68A"/>
    <w:rsid w:val="63140A09"/>
    <w:rsid w:val="631A97D3"/>
    <w:rsid w:val="631EC4B4"/>
    <w:rsid w:val="632E3749"/>
    <w:rsid w:val="63710F31"/>
    <w:rsid w:val="6375628C"/>
    <w:rsid w:val="63781BFB"/>
    <w:rsid w:val="637DB079"/>
    <w:rsid w:val="638C08EB"/>
    <w:rsid w:val="63C3D1EC"/>
    <w:rsid w:val="641D350A"/>
    <w:rsid w:val="64332931"/>
    <w:rsid w:val="643E965F"/>
    <w:rsid w:val="644BDC42"/>
    <w:rsid w:val="6462C00A"/>
    <w:rsid w:val="6472D91F"/>
    <w:rsid w:val="648D81A4"/>
    <w:rsid w:val="64955AF5"/>
    <w:rsid w:val="64976FAE"/>
    <w:rsid w:val="64B119A9"/>
    <w:rsid w:val="64C0BBF5"/>
    <w:rsid w:val="64C2E70B"/>
    <w:rsid w:val="64CB3B1B"/>
    <w:rsid w:val="64D3EEDE"/>
    <w:rsid w:val="64E79841"/>
    <w:rsid w:val="6515B152"/>
    <w:rsid w:val="65165CD8"/>
    <w:rsid w:val="652823AD"/>
    <w:rsid w:val="654F161E"/>
    <w:rsid w:val="6593DE03"/>
    <w:rsid w:val="65991417"/>
    <w:rsid w:val="65CC6E59"/>
    <w:rsid w:val="65D61DF7"/>
    <w:rsid w:val="65DFAFE3"/>
    <w:rsid w:val="65E2B0D4"/>
    <w:rsid w:val="65FF187C"/>
    <w:rsid w:val="66050AD3"/>
    <w:rsid w:val="662A634E"/>
    <w:rsid w:val="6638EE50"/>
    <w:rsid w:val="663A3C13"/>
    <w:rsid w:val="666948C6"/>
    <w:rsid w:val="669EC618"/>
    <w:rsid w:val="66C86110"/>
    <w:rsid w:val="66CB5266"/>
    <w:rsid w:val="66D900AE"/>
    <w:rsid w:val="66D9DCE7"/>
    <w:rsid w:val="66DEFF5F"/>
    <w:rsid w:val="66EC1ED4"/>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B567DB"/>
    <w:rsid w:val="68CD37AE"/>
    <w:rsid w:val="68D10A7F"/>
    <w:rsid w:val="68D52450"/>
    <w:rsid w:val="68D8E2F5"/>
    <w:rsid w:val="68E0A78A"/>
    <w:rsid w:val="68FCFC1C"/>
    <w:rsid w:val="68FDFA5F"/>
    <w:rsid w:val="690371DE"/>
    <w:rsid w:val="6906E23E"/>
    <w:rsid w:val="690A5C01"/>
    <w:rsid w:val="690E1EA5"/>
    <w:rsid w:val="692E1811"/>
    <w:rsid w:val="696BB9A3"/>
    <w:rsid w:val="697816FD"/>
    <w:rsid w:val="6982A991"/>
    <w:rsid w:val="69A18393"/>
    <w:rsid w:val="69AF1599"/>
    <w:rsid w:val="69B24205"/>
    <w:rsid w:val="69B59269"/>
    <w:rsid w:val="69BAE78A"/>
    <w:rsid w:val="69CB18DD"/>
    <w:rsid w:val="69CF16DD"/>
    <w:rsid w:val="6A112F7E"/>
    <w:rsid w:val="6A41976E"/>
    <w:rsid w:val="6A540042"/>
    <w:rsid w:val="6A568262"/>
    <w:rsid w:val="6A5D3C7C"/>
    <w:rsid w:val="6A5ECFC2"/>
    <w:rsid w:val="6A74BCBD"/>
    <w:rsid w:val="6A909D0E"/>
    <w:rsid w:val="6AA9A2E5"/>
    <w:rsid w:val="6ABD25DA"/>
    <w:rsid w:val="6AD1F415"/>
    <w:rsid w:val="6ADDA6D5"/>
    <w:rsid w:val="6AE967AD"/>
    <w:rsid w:val="6B0C523A"/>
    <w:rsid w:val="6B3023C4"/>
    <w:rsid w:val="6B49D906"/>
    <w:rsid w:val="6B4ABFD6"/>
    <w:rsid w:val="6B4F7491"/>
    <w:rsid w:val="6B896C5E"/>
    <w:rsid w:val="6B89778B"/>
    <w:rsid w:val="6B960DA7"/>
    <w:rsid w:val="6B9971C6"/>
    <w:rsid w:val="6B9AAF78"/>
    <w:rsid w:val="6BA6D1D6"/>
    <w:rsid w:val="6BB9A8ED"/>
    <w:rsid w:val="6BC8F0D2"/>
    <w:rsid w:val="6BDB4FBA"/>
    <w:rsid w:val="6BF7D5DB"/>
    <w:rsid w:val="6BFE4D35"/>
    <w:rsid w:val="6BFF1DF9"/>
    <w:rsid w:val="6C1183B2"/>
    <w:rsid w:val="6C19C51B"/>
    <w:rsid w:val="6C1BE8F6"/>
    <w:rsid w:val="6C33CFD0"/>
    <w:rsid w:val="6C4E31BB"/>
    <w:rsid w:val="6C55A22A"/>
    <w:rsid w:val="6C71A502"/>
    <w:rsid w:val="6C735300"/>
    <w:rsid w:val="6C8598D7"/>
    <w:rsid w:val="6C93F2BC"/>
    <w:rsid w:val="6C9FD86A"/>
    <w:rsid w:val="6CA42596"/>
    <w:rsid w:val="6CA444A2"/>
    <w:rsid w:val="6CA863AA"/>
    <w:rsid w:val="6CB8A575"/>
    <w:rsid w:val="6CC4FACE"/>
    <w:rsid w:val="6CE7AB03"/>
    <w:rsid w:val="6D1570BB"/>
    <w:rsid w:val="6D33A4BF"/>
    <w:rsid w:val="6D37211F"/>
    <w:rsid w:val="6D4373FC"/>
    <w:rsid w:val="6D6F68FC"/>
    <w:rsid w:val="6D78CEAB"/>
    <w:rsid w:val="6D7B8DE6"/>
    <w:rsid w:val="6D939EBD"/>
    <w:rsid w:val="6DB4CB37"/>
    <w:rsid w:val="6DCDAE19"/>
    <w:rsid w:val="6DDC2442"/>
    <w:rsid w:val="6DEF8A5D"/>
    <w:rsid w:val="6DFCF2EB"/>
    <w:rsid w:val="6E100B24"/>
    <w:rsid w:val="6E33B9FF"/>
    <w:rsid w:val="6E47A0AD"/>
    <w:rsid w:val="6E56803B"/>
    <w:rsid w:val="6E7DDF38"/>
    <w:rsid w:val="6E7F9AE1"/>
    <w:rsid w:val="6E853844"/>
    <w:rsid w:val="6E8CA04C"/>
    <w:rsid w:val="6EC26B2B"/>
    <w:rsid w:val="6EEACB8A"/>
    <w:rsid w:val="6F1C61DB"/>
    <w:rsid w:val="6F53F419"/>
    <w:rsid w:val="6F63A6CE"/>
    <w:rsid w:val="6F6A26BB"/>
    <w:rsid w:val="6F7AAEEE"/>
    <w:rsid w:val="6F8DD47A"/>
    <w:rsid w:val="6F92FE3A"/>
    <w:rsid w:val="6FA9174D"/>
    <w:rsid w:val="6FAB8204"/>
    <w:rsid w:val="6FACE543"/>
    <w:rsid w:val="6FB1D469"/>
    <w:rsid w:val="6FBBA26E"/>
    <w:rsid w:val="6FC2BF0E"/>
    <w:rsid w:val="6FD0EEA3"/>
    <w:rsid w:val="7009B99A"/>
    <w:rsid w:val="70105142"/>
    <w:rsid w:val="701BC7E9"/>
    <w:rsid w:val="705753F1"/>
    <w:rsid w:val="706E830B"/>
    <w:rsid w:val="7073103B"/>
    <w:rsid w:val="7097A19A"/>
    <w:rsid w:val="70B132BA"/>
    <w:rsid w:val="70B1B6B2"/>
    <w:rsid w:val="70C20A25"/>
    <w:rsid w:val="70D16964"/>
    <w:rsid w:val="70D71A46"/>
    <w:rsid w:val="70E15DC8"/>
    <w:rsid w:val="70E715F9"/>
    <w:rsid w:val="70FC6546"/>
    <w:rsid w:val="71074B27"/>
    <w:rsid w:val="71242303"/>
    <w:rsid w:val="71243856"/>
    <w:rsid w:val="71282A8E"/>
    <w:rsid w:val="71446D3E"/>
    <w:rsid w:val="716740E0"/>
    <w:rsid w:val="718F0545"/>
    <w:rsid w:val="71963FF7"/>
    <w:rsid w:val="71D77325"/>
    <w:rsid w:val="71DF19A0"/>
    <w:rsid w:val="71EF78F8"/>
    <w:rsid w:val="71F49A79"/>
    <w:rsid w:val="71FC2AE4"/>
    <w:rsid w:val="71FE5E0F"/>
    <w:rsid w:val="722BC258"/>
    <w:rsid w:val="7231D6BC"/>
    <w:rsid w:val="723E37FA"/>
    <w:rsid w:val="725F581C"/>
    <w:rsid w:val="725F798F"/>
    <w:rsid w:val="72610A91"/>
    <w:rsid w:val="726E09FF"/>
    <w:rsid w:val="72734160"/>
    <w:rsid w:val="7294D186"/>
    <w:rsid w:val="72D0183A"/>
    <w:rsid w:val="72D0960F"/>
    <w:rsid w:val="72F6E158"/>
    <w:rsid w:val="7301C230"/>
    <w:rsid w:val="730BFF9A"/>
    <w:rsid w:val="73183BC9"/>
    <w:rsid w:val="7325A717"/>
    <w:rsid w:val="7354F83D"/>
    <w:rsid w:val="736F9DB8"/>
    <w:rsid w:val="7378495E"/>
    <w:rsid w:val="737F621C"/>
    <w:rsid w:val="73871C85"/>
    <w:rsid w:val="73F3CB6D"/>
    <w:rsid w:val="73F8B845"/>
    <w:rsid w:val="73F8E47C"/>
    <w:rsid w:val="73FC9CE6"/>
    <w:rsid w:val="73FE4A75"/>
    <w:rsid w:val="7401B629"/>
    <w:rsid w:val="74035193"/>
    <w:rsid w:val="742705C2"/>
    <w:rsid w:val="7436EB45"/>
    <w:rsid w:val="74408447"/>
    <w:rsid w:val="74607872"/>
    <w:rsid w:val="7466E7AF"/>
    <w:rsid w:val="747ECC7B"/>
    <w:rsid w:val="7485F352"/>
    <w:rsid w:val="7488F107"/>
    <w:rsid w:val="74AB9474"/>
    <w:rsid w:val="74B01395"/>
    <w:rsid w:val="74C9BB46"/>
    <w:rsid w:val="74D89039"/>
    <w:rsid w:val="74E38F37"/>
    <w:rsid w:val="74E9D23D"/>
    <w:rsid w:val="7505A962"/>
    <w:rsid w:val="75223F4F"/>
    <w:rsid w:val="7531A504"/>
    <w:rsid w:val="75405216"/>
    <w:rsid w:val="755F9DA1"/>
    <w:rsid w:val="759187FD"/>
    <w:rsid w:val="75999935"/>
    <w:rsid w:val="759D963A"/>
    <w:rsid w:val="75A819F8"/>
    <w:rsid w:val="75C7F434"/>
    <w:rsid w:val="75EBD283"/>
    <w:rsid w:val="75F3CFD0"/>
    <w:rsid w:val="761740D0"/>
    <w:rsid w:val="7636A7D8"/>
    <w:rsid w:val="763D52ED"/>
    <w:rsid w:val="764B5CAE"/>
    <w:rsid w:val="76550096"/>
    <w:rsid w:val="7660A36E"/>
    <w:rsid w:val="76A5AC9A"/>
    <w:rsid w:val="76DFAFFD"/>
    <w:rsid w:val="76E19013"/>
    <w:rsid w:val="76E3746E"/>
    <w:rsid w:val="76F287F0"/>
    <w:rsid w:val="76F716DB"/>
    <w:rsid w:val="77005DF8"/>
    <w:rsid w:val="770EB98F"/>
    <w:rsid w:val="7727B49D"/>
    <w:rsid w:val="7737CAB7"/>
    <w:rsid w:val="775D76F7"/>
    <w:rsid w:val="77A655FA"/>
    <w:rsid w:val="77B17A5D"/>
    <w:rsid w:val="77E81BA5"/>
    <w:rsid w:val="77E869EA"/>
    <w:rsid w:val="77FE51A0"/>
    <w:rsid w:val="78019CBC"/>
    <w:rsid w:val="781C2D28"/>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659539"/>
    <w:rsid w:val="797A3194"/>
    <w:rsid w:val="7981A037"/>
    <w:rsid w:val="79839079"/>
    <w:rsid w:val="7987680E"/>
    <w:rsid w:val="7989E4E0"/>
    <w:rsid w:val="799747ED"/>
    <w:rsid w:val="79A8ABDC"/>
    <w:rsid w:val="79D37350"/>
    <w:rsid w:val="79E0DC5A"/>
    <w:rsid w:val="79ECAEA1"/>
    <w:rsid w:val="79F009DA"/>
    <w:rsid w:val="7A082037"/>
    <w:rsid w:val="7A15B599"/>
    <w:rsid w:val="7A2C46A8"/>
    <w:rsid w:val="7A2D7E38"/>
    <w:rsid w:val="7A2E13C6"/>
    <w:rsid w:val="7A453965"/>
    <w:rsid w:val="7A832DF6"/>
    <w:rsid w:val="7A867BF7"/>
    <w:rsid w:val="7AC1415F"/>
    <w:rsid w:val="7AC18B4A"/>
    <w:rsid w:val="7AC7DECE"/>
    <w:rsid w:val="7ACD13BB"/>
    <w:rsid w:val="7ADBDB72"/>
    <w:rsid w:val="7B0FBBA8"/>
    <w:rsid w:val="7B26359E"/>
    <w:rsid w:val="7B2C0896"/>
    <w:rsid w:val="7B385575"/>
    <w:rsid w:val="7B3F181A"/>
    <w:rsid w:val="7B4A5530"/>
    <w:rsid w:val="7B7AF9B4"/>
    <w:rsid w:val="7B862467"/>
    <w:rsid w:val="7BB63EA0"/>
    <w:rsid w:val="7BCD15DF"/>
    <w:rsid w:val="7BDBC6F1"/>
    <w:rsid w:val="7BEFE64D"/>
    <w:rsid w:val="7BF39675"/>
    <w:rsid w:val="7BF4352A"/>
    <w:rsid w:val="7BFC750A"/>
    <w:rsid w:val="7C052978"/>
    <w:rsid w:val="7C089534"/>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70E48D"/>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6244"/>
    <w:rsid w:val="7EEBEC7D"/>
    <w:rsid w:val="7F18E59D"/>
    <w:rsid w:val="7F215067"/>
    <w:rsid w:val="7F21D802"/>
    <w:rsid w:val="7F2369CA"/>
    <w:rsid w:val="7F49E4E4"/>
    <w:rsid w:val="7F631773"/>
    <w:rsid w:val="7F9D3E4D"/>
    <w:rsid w:val="7FA01BBA"/>
    <w:rsid w:val="7FA17691"/>
    <w:rsid w:val="7FA9E632"/>
    <w:rsid w:val="7FB67B78"/>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6C8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6C8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16C8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6C8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6C8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6C8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6C8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styleId="QuoteChar" w:customStyle="1">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4579261d11cc4dae" /><Relationship Type="http://schemas.openxmlformats.org/officeDocument/2006/relationships/hyperlink" Target="https://protect.checkpoint.com/v2/r01/___https:/harrychapinfoodbank.org/___.YzJ1Omd1bGZjb2FzdGNvbW11bml0eWZvdW5kYXRpb24xOmM6bzoxNWNjMjM3ZTQ4ZjBlY2MyMGMyNDRhODdjYWM2OGNhZTo3OmJjNTE6MzJhNzBhYTkxYjBiMjdhNDkzMWM2ZDU5MzJhMWU2MjdmMGVkMDJlYjdkNWJkMTUwNWFjNzhjYzJmNTAxNTI1YTpwOlQ6Rg" TargetMode="External" Id="R8ab470c01cf64eed" /><Relationship Type="http://schemas.openxmlformats.org/officeDocument/2006/relationships/hyperlink" Target="mailto:ILancaster@HCFB.org" TargetMode="External" Id="R021beed9128445bc" /><Relationship Type="http://schemas.openxmlformats.org/officeDocument/2006/relationships/hyperlink" Target="mailto:Dave@PriorityMarketing.com" TargetMode="External" Id="Re211c817fd47486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E52A7-A2CD-4B6B-885A-EE3E5D9CA58F}">
  <ds:schemaRefs>
    <ds:schemaRef ds:uri="http://schemas.microsoft.com/sharepoint/v3/contenttype/forms"/>
  </ds:schemaRefs>
</ds:datastoreItem>
</file>

<file path=customXml/itemProps2.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customXml/itemProps3.xml><?xml version="1.0" encoding="utf-8"?>
<ds:datastoreItem xmlns:ds="http://schemas.openxmlformats.org/officeDocument/2006/customXml" ds:itemID="{505AC7BB-D1BB-469D-B4A2-3C24601AD7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Dave Breitenstein</cp:lastModifiedBy>
  <cp:revision>19</cp:revision>
  <dcterms:created xsi:type="dcterms:W3CDTF">2026-02-05T19:36:00Z</dcterms:created>
  <dcterms:modified xsi:type="dcterms:W3CDTF">2026-07-22T17:41:36Z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